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7D1" w:rsidRDefault="004927D1" w:rsidP="00304C9F">
      <w:pPr>
        <w:ind w:left="8364"/>
        <w:jc w:val="center"/>
        <w:rPr>
          <w:rStyle w:val="ad"/>
          <w:rFonts w:ascii="Times New Roman" w:hAnsi="Times New Roman"/>
          <w:bCs/>
        </w:rPr>
      </w:pPr>
    </w:p>
    <w:p w:rsidR="004927D1" w:rsidRDefault="004927D1" w:rsidP="006672B7">
      <w:pPr>
        <w:spacing w:line="240" w:lineRule="atLeast"/>
        <w:ind w:left="8364"/>
        <w:jc w:val="right"/>
      </w:pPr>
      <w:r>
        <w:rPr>
          <w:rStyle w:val="ad"/>
          <w:rFonts w:ascii="Times New Roman" w:hAnsi="Times New Roman"/>
          <w:b w:val="0"/>
          <w:bCs/>
        </w:rPr>
        <w:t>ПРИЛОЖЕНИЕ 1.1</w:t>
      </w:r>
    </w:p>
    <w:p w:rsidR="004927D1" w:rsidRDefault="004927D1" w:rsidP="006672B7">
      <w:pPr>
        <w:pStyle w:val="1"/>
        <w:spacing w:before="0" w:after="0" w:line="240" w:lineRule="atLeast"/>
        <w:jc w:val="right"/>
        <w:rPr>
          <w:rStyle w:val="ad"/>
          <w:rFonts w:cs="Arial"/>
        </w:rPr>
      </w:pPr>
      <w:r>
        <w:rPr>
          <w:rStyle w:val="ad"/>
          <w:rFonts w:ascii="Times New Roman" w:hAnsi="Times New Roman" w:cs="Arial"/>
        </w:rPr>
        <w:t xml:space="preserve">к постановлению администрации </w:t>
      </w:r>
    </w:p>
    <w:p w:rsidR="004927D1" w:rsidRPr="00F94B3E" w:rsidRDefault="004927D1" w:rsidP="006672B7">
      <w:pPr>
        <w:pStyle w:val="1"/>
        <w:spacing w:before="0" w:after="0" w:line="240" w:lineRule="atLeast"/>
        <w:jc w:val="right"/>
        <w:rPr>
          <w:rStyle w:val="ad"/>
          <w:rFonts w:ascii="Times New Roman" w:hAnsi="Times New Roman" w:cs="Arial"/>
          <w:b/>
        </w:rPr>
      </w:pPr>
      <w:proofErr w:type="spellStart"/>
      <w:r>
        <w:rPr>
          <w:rStyle w:val="ad"/>
          <w:rFonts w:ascii="Times New Roman" w:hAnsi="Times New Roman" w:cs="Arial"/>
        </w:rPr>
        <w:t>Старочамзинского</w:t>
      </w:r>
      <w:proofErr w:type="spellEnd"/>
      <w:r>
        <w:rPr>
          <w:rStyle w:val="ad"/>
          <w:rFonts w:ascii="Times New Roman" w:hAnsi="Times New Roman" w:cs="Arial"/>
        </w:rPr>
        <w:t xml:space="preserve"> сельского поселения</w:t>
      </w:r>
    </w:p>
    <w:p w:rsidR="004927D1" w:rsidRPr="00F94B3E" w:rsidRDefault="004927D1" w:rsidP="006672B7">
      <w:pPr>
        <w:spacing w:line="240" w:lineRule="atLeast"/>
        <w:ind w:firstLine="709"/>
        <w:jc w:val="right"/>
        <w:rPr>
          <w:b/>
          <w:sz w:val="28"/>
          <w:szCs w:val="28"/>
        </w:rPr>
      </w:pPr>
      <w:r w:rsidRPr="00F94B3E">
        <w:rPr>
          <w:rStyle w:val="ad"/>
          <w:rFonts w:ascii="Times New Roman" w:hAnsi="Times New Roman"/>
        </w:rPr>
        <w:tab/>
      </w:r>
      <w:r w:rsidRPr="00F94B3E">
        <w:rPr>
          <w:rStyle w:val="ad"/>
          <w:rFonts w:ascii="Times New Roman" w:hAnsi="Times New Roman"/>
        </w:rPr>
        <w:tab/>
        <w:t>от ________№____</w:t>
      </w:r>
    </w:p>
    <w:p w:rsidR="004927D1" w:rsidRPr="0011583D" w:rsidRDefault="004927D1" w:rsidP="00304C9F">
      <w:pPr>
        <w:ind w:firstLine="709"/>
        <w:jc w:val="center"/>
        <w:rPr>
          <w:rFonts w:ascii="Times New Roman" w:hAnsi="Times New Roman" w:cs="Times New Roman"/>
          <w:b/>
        </w:rPr>
      </w:pPr>
      <w:r w:rsidRPr="0011583D">
        <w:rPr>
          <w:rFonts w:ascii="Times New Roman" w:hAnsi="Times New Roman" w:cs="Times New Roman"/>
          <w:b/>
        </w:rPr>
        <w:t>Долгосрочная Муниципальная целевая</w:t>
      </w:r>
      <w:r>
        <w:rPr>
          <w:rFonts w:ascii="Times New Roman" w:hAnsi="Times New Roman" w:cs="Times New Roman"/>
          <w:b/>
        </w:rPr>
        <w:t xml:space="preserve"> программа</w:t>
      </w:r>
      <w:r w:rsidRPr="0011583D">
        <w:rPr>
          <w:rFonts w:ascii="Times New Roman" w:hAnsi="Times New Roman" w:cs="Times New Roman"/>
          <w:b/>
        </w:rPr>
        <w:t xml:space="preserve"> </w:t>
      </w:r>
      <w:r w:rsidRPr="0011583D">
        <w:rPr>
          <w:b/>
          <w:sz w:val="28"/>
          <w:szCs w:val="28"/>
        </w:rPr>
        <w:t>«</w:t>
      </w:r>
      <w:r w:rsidRPr="0011583D">
        <w:rPr>
          <w:rFonts w:ascii="Times New Roman" w:hAnsi="Times New Roman" w:cs="Times New Roman"/>
          <w:b/>
        </w:rPr>
        <w:t xml:space="preserve">Создание условий для занятий физической культурой и спортом </w:t>
      </w:r>
      <w:proofErr w:type="gramStart"/>
      <w:r w:rsidRPr="0011583D">
        <w:rPr>
          <w:rFonts w:ascii="Times New Roman" w:hAnsi="Times New Roman" w:cs="Times New Roman"/>
          <w:b/>
        </w:rPr>
        <w:t xml:space="preserve">( </w:t>
      </w:r>
      <w:proofErr w:type="gramEnd"/>
      <w:r w:rsidRPr="0011583D">
        <w:rPr>
          <w:rFonts w:ascii="Times New Roman" w:hAnsi="Times New Roman" w:cs="Times New Roman"/>
          <w:b/>
        </w:rPr>
        <w:t xml:space="preserve">строительство и реконструкция в сельской местности плоскостных спортивных сооружений) на территории </w:t>
      </w:r>
      <w:proofErr w:type="spellStart"/>
      <w:r w:rsidRPr="0011583D">
        <w:rPr>
          <w:rFonts w:ascii="Times New Roman" w:hAnsi="Times New Roman" w:cs="Times New Roman"/>
          <w:b/>
        </w:rPr>
        <w:t>Старочамзинского</w:t>
      </w:r>
      <w:proofErr w:type="spellEnd"/>
      <w:r w:rsidRPr="0011583D">
        <w:rPr>
          <w:rFonts w:ascii="Times New Roman" w:hAnsi="Times New Roman" w:cs="Times New Roman"/>
          <w:b/>
        </w:rPr>
        <w:t xml:space="preserve"> сельского поселения на 2014 -2017 годы и на период до 202</w:t>
      </w:r>
      <w:r>
        <w:rPr>
          <w:rFonts w:ascii="Times New Roman" w:hAnsi="Times New Roman" w:cs="Times New Roman"/>
          <w:b/>
        </w:rPr>
        <w:t>2</w:t>
      </w:r>
      <w:r w:rsidRPr="0011583D">
        <w:rPr>
          <w:rFonts w:ascii="Times New Roman" w:hAnsi="Times New Roman" w:cs="Times New Roman"/>
          <w:b/>
        </w:rPr>
        <w:t xml:space="preserve"> года» </w:t>
      </w:r>
      <w:r>
        <w:rPr>
          <w:rFonts w:ascii="Times New Roman" w:hAnsi="Times New Roman" w:cs="Times New Roman"/>
          <w:b/>
        </w:rPr>
        <w:t xml:space="preserve"> </w:t>
      </w:r>
    </w:p>
    <w:p w:rsidR="004927D1" w:rsidRDefault="004927D1" w:rsidP="00304C9F">
      <w:pPr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 202</w:t>
      </w:r>
      <w:r w:rsidR="008D1205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 xml:space="preserve"> году, тыс. руб.</w:t>
      </w:r>
    </w:p>
    <w:p w:rsidR="004927D1" w:rsidRDefault="004927D1" w:rsidP="00304C9F">
      <w:pPr>
        <w:pStyle w:val="1"/>
        <w:spacing w:before="0" w:after="0"/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5"/>
        <w:gridCol w:w="3218"/>
        <w:gridCol w:w="1680"/>
        <w:gridCol w:w="2633"/>
        <w:gridCol w:w="1260"/>
        <w:gridCol w:w="1403"/>
        <w:gridCol w:w="3731"/>
      </w:tblGrid>
      <w:tr w:rsidR="004927D1" w:rsidTr="004D4664">
        <w:trPr>
          <w:tblHeader/>
        </w:trPr>
        <w:tc>
          <w:tcPr>
            <w:tcW w:w="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br/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(индикатор) (наименование)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5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Значения целевых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Обоснование отклонений значений целевого показателя (индикатора) на конец отчетного года (при наличии)</w:t>
            </w:r>
          </w:p>
        </w:tc>
      </w:tr>
      <w:tr w:rsidR="004927D1" w:rsidTr="004D4664">
        <w:trPr>
          <w:tblHeader/>
        </w:trPr>
        <w:tc>
          <w:tcPr>
            <w:tcW w:w="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год, предшествующий </w:t>
            </w:r>
            <w:proofErr w:type="gramStart"/>
            <w:r>
              <w:rPr>
                <w:rFonts w:ascii="Times New Roman" w:hAnsi="Times New Roman"/>
              </w:rPr>
              <w:t>отчетному</w:t>
            </w:r>
            <w:proofErr w:type="gramEnd"/>
            <w:r w:rsidR="008D1205">
              <w:fldChar w:fldCharType="begin"/>
            </w:r>
            <w:r w:rsidR="008D1205">
              <w:instrText xml:space="preserve"> HYPERLINK "file:///E:\\Users\\ПК\\Desktop\\12.04.2016%20Отчеты%20по%20мун.%20прог%20Максимов%20Ю\\2016%20г.Проверила%20по%20устойчивому%20развитию%20-%20копия\\1.Устойчивое%20развитиеWord%20-%202016.doc" \l "sub_100211101" </w:instrText>
            </w:r>
            <w:r w:rsidR="008D1205">
              <w:fldChar w:fldCharType="separate"/>
            </w:r>
            <w:r>
              <w:rPr>
                <w:rStyle w:val="ae"/>
                <w:rFonts w:ascii="Calibri" w:hAnsi="Calibri"/>
                <w:sz w:val="22"/>
                <w:szCs w:val="22"/>
              </w:rPr>
              <w:t>sub_100211101</w:t>
            </w:r>
            <w:r w:rsidR="008D1205">
              <w:rPr>
                <w:rStyle w:val="ae"/>
                <w:rFonts w:ascii="Calibri" w:hAnsi="Calibri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/>
                <w:lang w:val="en-US"/>
              </w:rPr>
              <w:t>&lt;</w:t>
            </w:r>
            <w:r>
              <w:rPr>
                <w:rFonts w:ascii="Times New Roman" w:hAnsi="Times New Roman"/>
              </w:rPr>
              <w:t>*</w:t>
            </w:r>
            <w:r>
              <w:rPr>
                <w:rFonts w:ascii="Times New Roman" w:hAnsi="Times New Roman"/>
                <w:lang w:val="en-US"/>
              </w:rPr>
              <w:t>&gt;</w:t>
            </w:r>
          </w:p>
        </w:tc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отчетный год</w:t>
            </w:r>
          </w:p>
        </w:tc>
        <w:tc>
          <w:tcPr>
            <w:tcW w:w="3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4927D1" w:rsidTr="004D4664">
        <w:trPr>
          <w:tblHeader/>
        </w:trPr>
        <w:tc>
          <w:tcPr>
            <w:tcW w:w="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3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4927D1" w:rsidTr="004D4664">
        <w:trPr>
          <w:tblHeader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927D1" w:rsidTr="004D4664">
        <w:trPr>
          <w:trHeight w:val="600"/>
        </w:trPr>
        <w:tc>
          <w:tcPr>
            <w:tcW w:w="147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4927D1" w:rsidRDefault="004927D1">
            <w:pPr>
              <w:ind w:right="-607"/>
              <w:jc w:val="center"/>
              <w:rPr>
                <w:rFonts w:ascii="Times New Roman" w:hAnsi="Times New Roman" w:cs="Times New Roman"/>
              </w:rPr>
            </w:pPr>
          </w:p>
          <w:p w:rsidR="004927D1" w:rsidRPr="0011583D" w:rsidRDefault="004927D1" w:rsidP="0011583D">
            <w:pPr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 w:rsidRPr="0011583D">
              <w:rPr>
                <w:rFonts w:ascii="Times New Roman" w:hAnsi="Times New Roman" w:cs="Times New Roman"/>
                <w:b/>
              </w:rPr>
              <w:t xml:space="preserve">Долгосрочная Муниципальная целевая </w:t>
            </w:r>
            <w:r>
              <w:rPr>
                <w:rFonts w:ascii="Times New Roman" w:hAnsi="Times New Roman" w:cs="Times New Roman"/>
                <w:b/>
              </w:rPr>
              <w:t xml:space="preserve">программа </w:t>
            </w:r>
            <w:r w:rsidRPr="0011583D">
              <w:rPr>
                <w:b/>
                <w:sz w:val="28"/>
                <w:szCs w:val="28"/>
              </w:rPr>
              <w:t>«</w:t>
            </w:r>
            <w:r w:rsidRPr="0011583D">
              <w:rPr>
                <w:rFonts w:ascii="Times New Roman" w:hAnsi="Times New Roman" w:cs="Times New Roman"/>
                <w:b/>
              </w:rPr>
              <w:t xml:space="preserve">Создание условий для занятий физической культурой и спортом </w:t>
            </w:r>
            <w:proofErr w:type="gramStart"/>
            <w:r w:rsidRPr="0011583D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11583D">
              <w:rPr>
                <w:rFonts w:ascii="Times New Roman" w:hAnsi="Times New Roman" w:cs="Times New Roman"/>
                <w:b/>
              </w:rPr>
              <w:t xml:space="preserve">строительство и реконструкция в сельской местности плоскостных спортивных сооружений) на территории </w:t>
            </w:r>
            <w:proofErr w:type="spellStart"/>
            <w:r w:rsidRPr="0011583D">
              <w:rPr>
                <w:rFonts w:ascii="Times New Roman" w:hAnsi="Times New Roman" w:cs="Times New Roman"/>
                <w:b/>
              </w:rPr>
              <w:t>Старочамзинского</w:t>
            </w:r>
            <w:proofErr w:type="spellEnd"/>
            <w:r w:rsidRPr="0011583D">
              <w:rPr>
                <w:rFonts w:ascii="Times New Roman" w:hAnsi="Times New Roman" w:cs="Times New Roman"/>
                <w:b/>
              </w:rPr>
              <w:t xml:space="preserve"> сельского поселения на 2014 -2017 годы и на период до 202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11583D">
              <w:rPr>
                <w:rFonts w:ascii="Times New Roman" w:hAnsi="Times New Roman" w:cs="Times New Roman"/>
                <w:b/>
              </w:rPr>
              <w:t xml:space="preserve"> года»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927D1" w:rsidRDefault="004927D1">
            <w:pPr>
              <w:ind w:right="-607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927D1" w:rsidTr="004D4664">
        <w:trPr>
          <w:trHeight w:val="360"/>
        </w:trPr>
        <w:tc>
          <w:tcPr>
            <w:tcW w:w="147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4927D1" w:rsidRDefault="004927D1">
            <w:pPr>
              <w:ind w:right="-28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27D1" w:rsidRPr="00B5387A" w:rsidTr="004D4664">
        <w:tc>
          <w:tcPr>
            <w:tcW w:w="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5387A" w:rsidRDefault="004927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5387A" w:rsidRDefault="004927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спортивной направленности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5387A" w:rsidRDefault="004927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5387A" w:rsidRDefault="004927D1" w:rsidP="0024783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5387A" w:rsidRDefault="004927D1" w:rsidP="00142A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5387A" w:rsidRDefault="004927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Pr="00B5387A" w:rsidRDefault="004927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7D1" w:rsidRPr="00B5387A" w:rsidTr="004D4664">
        <w:tc>
          <w:tcPr>
            <w:tcW w:w="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5387A" w:rsidRDefault="004927D1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граждан, принимавших участие в мероприятиях:</w:t>
            </w:r>
          </w:p>
          <w:p w:rsidR="004927D1" w:rsidRDefault="004927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 областных</w:t>
            </w:r>
          </w:p>
          <w:p w:rsidR="004927D1" w:rsidRDefault="004927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районных</w:t>
            </w:r>
          </w:p>
          <w:p w:rsidR="004927D1" w:rsidRPr="00B5387A" w:rsidRDefault="004927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-внутри поселения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5387A" w:rsidRDefault="004927D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5387A" w:rsidRDefault="004927D1" w:rsidP="0024783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5387A" w:rsidRDefault="004927D1" w:rsidP="00142A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5387A" w:rsidRDefault="004927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Pr="00B5387A" w:rsidRDefault="004927D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Отклонений нет</w:t>
            </w:r>
          </w:p>
        </w:tc>
      </w:tr>
      <w:tr w:rsidR="004927D1" w:rsidRPr="00B5387A" w:rsidTr="0075185D">
        <w:trPr>
          <w:trHeight w:val="90"/>
        </w:trPr>
        <w:tc>
          <w:tcPr>
            <w:tcW w:w="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5387A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 w:rsidRPr="00B5387A">
              <w:rPr>
                <w:rFonts w:ascii="Times New Roman" w:hAnsi="Times New Roman"/>
              </w:rPr>
              <w:t>3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5387A" w:rsidRDefault="004927D1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граждан, </w:t>
            </w:r>
            <w:r>
              <w:rPr>
                <w:rFonts w:ascii="Times New Roman" w:hAnsi="Times New Roman"/>
              </w:rPr>
              <w:lastRenderedPageBreak/>
              <w:t>регулярно занимающихся физкультурой и спортом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5387A" w:rsidRDefault="004927D1">
            <w:pPr>
              <w:pStyle w:val="aa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5387A" w:rsidRDefault="004927D1" w:rsidP="0024783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5387A" w:rsidRDefault="004927D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5387A" w:rsidRDefault="004927D1" w:rsidP="00457BE9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Pr="00B5387A" w:rsidRDefault="004927D1" w:rsidP="00457BE9">
            <w:pPr>
              <w:pStyle w:val="aa"/>
              <w:rPr>
                <w:rFonts w:ascii="Times New Roman" w:hAnsi="Times New Roman"/>
              </w:rPr>
            </w:pPr>
          </w:p>
        </w:tc>
      </w:tr>
      <w:tr w:rsidR="004927D1" w:rsidRPr="00B5387A" w:rsidTr="0011583D">
        <w:tc>
          <w:tcPr>
            <w:tcW w:w="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11583D" w:rsidRDefault="004927D1" w:rsidP="0011583D">
            <w:pPr>
              <w:pStyle w:val="aa"/>
              <w:rPr>
                <w:rFonts w:ascii="Times New Roman" w:hAnsi="Times New Roman"/>
              </w:rPr>
            </w:pPr>
            <w:bookmarkStart w:id="0" w:name="sub_1002112"/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5387A" w:rsidRDefault="004927D1" w:rsidP="0011583D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спортивных секций и объединений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5387A" w:rsidRDefault="004927D1" w:rsidP="0011583D">
            <w:pPr>
              <w:pStyle w:val="aa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ед</w:t>
            </w:r>
            <w:proofErr w:type="spellEnd"/>
            <w:proofErr w:type="gramEnd"/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5387A" w:rsidRDefault="004927D1" w:rsidP="0011583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5387A" w:rsidRDefault="004927D1" w:rsidP="0011583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11583D" w:rsidRDefault="004927D1" w:rsidP="0011583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Pr="0011583D" w:rsidRDefault="004927D1" w:rsidP="0011583D">
            <w:pPr>
              <w:pStyle w:val="aa"/>
              <w:rPr>
                <w:rFonts w:ascii="Times New Roman" w:hAnsi="Times New Roman"/>
              </w:rPr>
            </w:pPr>
            <w:r w:rsidRPr="0011583D">
              <w:rPr>
                <w:rFonts w:ascii="Times New Roman" w:hAnsi="Times New Roman"/>
              </w:rPr>
              <w:t>Отклонений нет</w:t>
            </w:r>
          </w:p>
        </w:tc>
      </w:tr>
      <w:tr w:rsidR="004927D1" w:rsidRPr="00B5387A" w:rsidTr="0011583D">
        <w:tc>
          <w:tcPr>
            <w:tcW w:w="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11583D" w:rsidRDefault="004927D1" w:rsidP="0011583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5387A" w:rsidRDefault="004927D1" w:rsidP="0011583D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представленных материалов в СМИ спортивной направленности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5387A" w:rsidRDefault="004927D1" w:rsidP="0011583D">
            <w:pPr>
              <w:pStyle w:val="aa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ед</w:t>
            </w:r>
            <w:proofErr w:type="spellEnd"/>
            <w:proofErr w:type="gramEnd"/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5387A" w:rsidRDefault="004927D1" w:rsidP="0011583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5387A" w:rsidRDefault="004927D1" w:rsidP="0011583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11583D" w:rsidRDefault="004927D1" w:rsidP="0011583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Pr="0011583D" w:rsidRDefault="004927D1" w:rsidP="0011583D">
            <w:pPr>
              <w:pStyle w:val="aa"/>
              <w:rPr>
                <w:rFonts w:ascii="Times New Roman" w:hAnsi="Times New Roman"/>
              </w:rPr>
            </w:pPr>
            <w:r w:rsidRPr="0011583D">
              <w:rPr>
                <w:rFonts w:ascii="Times New Roman" w:hAnsi="Times New Roman"/>
              </w:rPr>
              <w:t>Отклонений нет</w:t>
            </w:r>
          </w:p>
        </w:tc>
      </w:tr>
    </w:tbl>
    <w:p w:rsidR="004927D1" w:rsidRDefault="004927D1" w:rsidP="00304C9F">
      <w:pPr>
        <w:ind w:left="8364"/>
        <w:jc w:val="center"/>
        <w:rPr>
          <w:rStyle w:val="ad"/>
          <w:rFonts w:ascii="Times New Roman" w:hAnsi="Times New Roman"/>
          <w:bCs/>
        </w:rPr>
      </w:pPr>
    </w:p>
    <w:p w:rsidR="004927D1" w:rsidRDefault="004927D1" w:rsidP="00304C9F">
      <w:pPr>
        <w:ind w:left="8364"/>
        <w:jc w:val="center"/>
        <w:rPr>
          <w:rStyle w:val="ad"/>
          <w:rFonts w:ascii="Times New Roman" w:hAnsi="Times New Roman"/>
          <w:bCs/>
        </w:rPr>
      </w:pPr>
    </w:p>
    <w:p w:rsidR="004927D1" w:rsidRDefault="004927D1" w:rsidP="00304C9F">
      <w:pPr>
        <w:ind w:left="8364"/>
        <w:jc w:val="center"/>
        <w:rPr>
          <w:rStyle w:val="ad"/>
          <w:rFonts w:ascii="Times New Roman" w:hAnsi="Times New Roman"/>
          <w:bCs/>
        </w:rPr>
      </w:pPr>
    </w:p>
    <w:bookmarkEnd w:id="0"/>
    <w:p w:rsidR="004927D1" w:rsidRDefault="004927D1" w:rsidP="00304C9F">
      <w:pPr>
        <w:ind w:left="8364"/>
        <w:jc w:val="center"/>
        <w:rPr>
          <w:rStyle w:val="ad"/>
          <w:rFonts w:ascii="Times New Roman" w:hAnsi="Times New Roman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</w:pPr>
      <w:r>
        <w:rPr>
          <w:rStyle w:val="ad"/>
          <w:rFonts w:ascii="Times New Roman" w:hAnsi="Times New Roman"/>
          <w:b w:val="0"/>
          <w:bCs/>
        </w:rPr>
        <w:lastRenderedPageBreak/>
        <w:t>ПРИЛОЖЕНИЕ 1.2</w:t>
      </w:r>
    </w:p>
    <w:p w:rsidR="004927D1" w:rsidRDefault="004927D1" w:rsidP="006672B7">
      <w:pPr>
        <w:pStyle w:val="1"/>
        <w:spacing w:before="0" w:after="0" w:line="240" w:lineRule="atLeast"/>
        <w:jc w:val="right"/>
        <w:rPr>
          <w:rStyle w:val="ad"/>
          <w:rFonts w:cs="Arial"/>
        </w:rPr>
      </w:pPr>
      <w:r>
        <w:rPr>
          <w:rStyle w:val="ad"/>
          <w:rFonts w:ascii="Times New Roman" w:hAnsi="Times New Roman" w:cs="Arial"/>
        </w:rPr>
        <w:t xml:space="preserve">к постановлению администрации </w:t>
      </w:r>
    </w:p>
    <w:p w:rsidR="004927D1" w:rsidRDefault="004927D1" w:rsidP="006672B7">
      <w:pPr>
        <w:pStyle w:val="1"/>
        <w:spacing w:before="0" w:after="0" w:line="240" w:lineRule="atLeast"/>
        <w:jc w:val="right"/>
        <w:rPr>
          <w:rStyle w:val="ad"/>
          <w:rFonts w:ascii="Times New Roman" w:hAnsi="Times New Roman" w:cs="Arial"/>
        </w:rPr>
      </w:pPr>
      <w:proofErr w:type="spellStart"/>
      <w:r>
        <w:rPr>
          <w:rStyle w:val="ad"/>
          <w:rFonts w:ascii="Times New Roman" w:hAnsi="Times New Roman" w:cs="Arial"/>
        </w:rPr>
        <w:t>Старочамзинского</w:t>
      </w:r>
      <w:proofErr w:type="spellEnd"/>
      <w:r>
        <w:rPr>
          <w:rStyle w:val="ad"/>
          <w:rFonts w:ascii="Times New Roman" w:hAnsi="Times New Roman" w:cs="Arial"/>
        </w:rPr>
        <w:t xml:space="preserve"> сельского поселения</w:t>
      </w:r>
    </w:p>
    <w:p w:rsidR="004927D1" w:rsidRDefault="004927D1" w:rsidP="006672B7">
      <w:pPr>
        <w:pStyle w:val="1"/>
        <w:spacing w:before="0" w:after="0" w:line="240" w:lineRule="atLeast"/>
        <w:jc w:val="right"/>
        <w:rPr>
          <w:rStyle w:val="ad"/>
          <w:rFonts w:ascii="Times New Roman" w:hAnsi="Times New Roman" w:cs="Arial"/>
        </w:rPr>
      </w:pPr>
      <w:proofErr w:type="spellStart"/>
      <w:r>
        <w:rPr>
          <w:rStyle w:val="ad"/>
          <w:rFonts w:ascii="Times New Roman" w:hAnsi="Times New Roman" w:cs="Arial"/>
        </w:rPr>
        <w:t>Большеигнатовского</w:t>
      </w:r>
      <w:proofErr w:type="spellEnd"/>
    </w:p>
    <w:p w:rsidR="004927D1" w:rsidRDefault="004927D1" w:rsidP="006672B7">
      <w:pPr>
        <w:pStyle w:val="1"/>
        <w:spacing w:before="0" w:after="0" w:line="240" w:lineRule="atLeast"/>
        <w:jc w:val="right"/>
        <w:rPr>
          <w:rStyle w:val="ad"/>
          <w:rFonts w:ascii="Times New Roman" w:hAnsi="Times New Roman" w:cs="Arial"/>
        </w:rPr>
      </w:pPr>
      <w:r>
        <w:rPr>
          <w:rStyle w:val="ad"/>
          <w:rFonts w:ascii="Times New Roman" w:hAnsi="Times New Roman" w:cs="Arial"/>
        </w:rPr>
        <w:t xml:space="preserve">муниципального района </w:t>
      </w:r>
    </w:p>
    <w:p w:rsidR="004927D1" w:rsidRDefault="004927D1" w:rsidP="006672B7">
      <w:pPr>
        <w:spacing w:line="240" w:lineRule="atLeast"/>
        <w:ind w:firstLine="709"/>
        <w:jc w:val="right"/>
      </w:pPr>
      <w:r>
        <w:rPr>
          <w:rStyle w:val="ad"/>
          <w:rFonts w:ascii="Times New Roman" w:hAnsi="Times New Roman"/>
          <w:b w:val="0"/>
        </w:rPr>
        <w:tab/>
      </w:r>
      <w:r>
        <w:rPr>
          <w:rStyle w:val="ad"/>
          <w:rFonts w:ascii="Times New Roman" w:hAnsi="Times New Roman"/>
          <w:b w:val="0"/>
        </w:rPr>
        <w:tab/>
        <w:t>от ________№____</w:t>
      </w:r>
    </w:p>
    <w:p w:rsidR="004927D1" w:rsidRPr="0011583D" w:rsidRDefault="004927D1" w:rsidP="0011583D">
      <w:pPr>
        <w:ind w:firstLine="709"/>
        <w:jc w:val="center"/>
        <w:rPr>
          <w:rFonts w:ascii="Times New Roman" w:hAnsi="Times New Roman" w:cs="Times New Roman"/>
          <w:b/>
        </w:rPr>
      </w:pPr>
      <w:r w:rsidRPr="00BF34D6">
        <w:rPr>
          <w:rFonts w:ascii="Times New Roman" w:hAnsi="Times New Roman" w:cs="Times New Roman"/>
        </w:rPr>
        <w:t>Сведения</w:t>
      </w:r>
      <w:r w:rsidRPr="00BF34D6">
        <w:rPr>
          <w:rFonts w:ascii="Times New Roman" w:hAnsi="Times New Roman" w:cs="Times New Roman"/>
        </w:rPr>
        <w:br/>
        <w:t xml:space="preserve">о степени выполнения основных мероприятий </w:t>
      </w:r>
      <w:r>
        <w:rPr>
          <w:rFonts w:ascii="Times New Roman" w:hAnsi="Times New Roman" w:cs="Times New Roman"/>
        </w:rPr>
        <w:t xml:space="preserve">по </w:t>
      </w:r>
      <w:r>
        <w:rPr>
          <w:rFonts w:ascii="Times New Roman" w:hAnsi="Times New Roman" w:cs="Times New Roman"/>
          <w:b/>
        </w:rPr>
        <w:t>д</w:t>
      </w:r>
      <w:r w:rsidRPr="0011583D">
        <w:rPr>
          <w:rFonts w:ascii="Times New Roman" w:hAnsi="Times New Roman" w:cs="Times New Roman"/>
          <w:b/>
        </w:rPr>
        <w:t>олгосрочн</w:t>
      </w:r>
      <w:r>
        <w:rPr>
          <w:rFonts w:ascii="Times New Roman" w:hAnsi="Times New Roman" w:cs="Times New Roman"/>
          <w:b/>
        </w:rPr>
        <w:t>ой</w:t>
      </w:r>
      <w:r w:rsidRPr="0011583D">
        <w:rPr>
          <w:rFonts w:ascii="Times New Roman" w:hAnsi="Times New Roman" w:cs="Times New Roman"/>
          <w:b/>
        </w:rPr>
        <w:t xml:space="preserve"> Муниципальн</w:t>
      </w:r>
      <w:r>
        <w:rPr>
          <w:rFonts w:ascii="Times New Roman" w:hAnsi="Times New Roman" w:cs="Times New Roman"/>
          <w:b/>
        </w:rPr>
        <w:t>ой</w:t>
      </w:r>
      <w:r w:rsidRPr="0011583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целевой программе</w:t>
      </w:r>
      <w:r w:rsidRPr="0011583D">
        <w:rPr>
          <w:rFonts w:ascii="Times New Roman" w:hAnsi="Times New Roman" w:cs="Times New Roman"/>
          <w:b/>
        </w:rPr>
        <w:t xml:space="preserve"> </w:t>
      </w:r>
      <w:r w:rsidRPr="0011583D">
        <w:rPr>
          <w:b/>
          <w:sz w:val="28"/>
          <w:szCs w:val="28"/>
        </w:rPr>
        <w:t>«</w:t>
      </w:r>
      <w:r w:rsidRPr="0011583D">
        <w:rPr>
          <w:rFonts w:ascii="Times New Roman" w:hAnsi="Times New Roman" w:cs="Times New Roman"/>
          <w:b/>
        </w:rPr>
        <w:t xml:space="preserve">Создание условий для занятий физической культурой и спортом </w:t>
      </w:r>
      <w:proofErr w:type="gramStart"/>
      <w:r w:rsidRPr="0011583D">
        <w:rPr>
          <w:rFonts w:ascii="Times New Roman" w:hAnsi="Times New Roman" w:cs="Times New Roman"/>
          <w:b/>
        </w:rPr>
        <w:t xml:space="preserve">( </w:t>
      </w:r>
      <w:proofErr w:type="gramEnd"/>
      <w:r w:rsidRPr="0011583D">
        <w:rPr>
          <w:rFonts w:ascii="Times New Roman" w:hAnsi="Times New Roman" w:cs="Times New Roman"/>
          <w:b/>
        </w:rPr>
        <w:t xml:space="preserve">строительство и реконструкция в сельской местности плоскостных спортивных сооружений) на территории </w:t>
      </w:r>
      <w:proofErr w:type="spellStart"/>
      <w:r w:rsidRPr="0011583D">
        <w:rPr>
          <w:rFonts w:ascii="Times New Roman" w:hAnsi="Times New Roman" w:cs="Times New Roman"/>
          <w:b/>
        </w:rPr>
        <w:t>Старочамзинского</w:t>
      </w:r>
      <w:proofErr w:type="spellEnd"/>
      <w:r w:rsidRPr="0011583D">
        <w:rPr>
          <w:rFonts w:ascii="Times New Roman" w:hAnsi="Times New Roman" w:cs="Times New Roman"/>
          <w:b/>
        </w:rPr>
        <w:t xml:space="preserve"> сельского поселения на 2014 -2017 годы и на период до 202</w:t>
      </w:r>
      <w:r>
        <w:rPr>
          <w:rFonts w:ascii="Times New Roman" w:hAnsi="Times New Roman" w:cs="Times New Roman"/>
          <w:b/>
        </w:rPr>
        <w:t>2</w:t>
      </w:r>
      <w:r w:rsidRPr="0011583D">
        <w:rPr>
          <w:rFonts w:ascii="Times New Roman" w:hAnsi="Times New Roman" w:cs="Times New Roman"/>
          <w:b/>
        </w:rPr>
        <w:t xml:space="preserve"> года» </w:t>
      </w:r>
      <w:r>
        <w:rPr>
          <w:rFonts w:ascii="Times New Roman" w:hAnsi="Times New Roman" w:cs="Times New Roman"/>
          <w:b/>
        </w:rPr>
        <w:t xml:space="preserve"> </w:t>
      </w:r>
    </w:p>
    <w:p w:rsidR="004927D1" w:rsidRPr="00BF34D6" w:rsidRDefault="004927D1" w:rsidP="00BF34D6">
      <w:pPr>
        <w:ind w:firstLine="709"/>
        <w:jc w:val="center"/>
        <w:rPr>
          <w:rFonts w:ascii="Times New Roman" w:hAnsi="Times New Roman" w:cs="Times New Roman"/>
        </w:rPr>
      </w:pPr>
      <w:r w:rsidRPr="00BF34D6">
        <w:rPr>
          <w:rFonts w:ascii="Times New Roman" w:hAnsi="Times New Roman" w:cs="Times New Roman"/>
        </w:rPr>
        <w:t xml:space="preserve"> в 20</w:t>
      </w:r>
      <w:r>
        <w:rPr>
          <w:rFonts w:ascii="Times New Roman" w:hAnsi="Times New Roman" w:cs="Times New Roman"/>
        </w:rPr>
        <w:t>2</w:t>
      </w:r>
      <w:r w:rsidR="008D1205">
        <w:rPr>
          <w:rFonts w:ascii="Times New Roman" w:hAnsi="Times New Roman" w:cs="Times New Roman"/>
        </w:rPr>
        <w:t>2</w:t>
      </w:r>
      <w:r w:rsidRPr="00BF34D6">
        <w:rPr>
          <w:rFonts w:ascii="Times New Roman" w:hAnsi="Times New Roman" w:cs="Times New Roman"/>
        </w:rPr>
        <w:t xml:space="preserve"> году</w:t>
      </w:r>
    </w:p>
    <w:p w:rsidR="004927D1" w:rsidRDefault="004927D1" w:rsidP="00304C9F">
      <w:pPr>
        <w:ind w:firstLine="709"/>
        <w:rPr>
          <w:rFonts w:ascii="Times New Roman" w:hAnsi="Times New Roman"/>
        </w:rPr>
      </w:pPr>
    </w:p>
    <w:tbl>
      <w:tblPr>
        <w:tblW w:w="1510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4"/>
        <w:gridCol w:w="1839"/>
        <w:gridCol w:w="1842"/>
        <w:gridCol w:w="1547"/>
        <w:gridCol w:w="1547"/>
        <w:gridCol w:w="1428"/>
        <w:gridCol w:w="1666"/>
        <w:gridCol w:w="1785"/>
        <w:gridCol w:w="1309"/>
        <w:gridCol w:w="1428"/>
      </w:tblGrid>
      <w:tr w:rsidR="004927D1" w:rsidTr="00304C9F">
        <w:trPr>
          <w:tblHeader/>
        </w:trPr>
        <w:tc>
          <w:tcPr>
            <w:tcW w:w="71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br/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основного мероприятия подпрограммы, мероприятия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(руководитель / Ф.И.О.)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Плановый срок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Фактический срок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Результаты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Проблемы, возникшие в ходе реализации мероприятия</w:t>
            </w:r>
          </w:p>
        </w:tc>
      </w:tr>
      <w:tr w:rsidR="004927D1" w:rsidTr="00356D9B">
        <w:trPr>
          <w:tblHeader/>
        </w:trPr>
        <w:tc>
          <w:tcPr>
            <w:tcW w:w="7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начала реализации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окончания реализации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начала реализации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окончания реализации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запланированные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достигнутые</w:t>
            </w: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4927D1" w:rsidTr="00304C9F">
        <w:trPr>
          <w:tblHeader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4927D1" w:rsidTr="00304C9F">
        <w:tc>
          <w:tcPr>
            <w:tcW w:w="1510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4927D1" w:rsidRDefault="004927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Муниципальная целевая программа «Устойчивое развитие села на период до 2022 года»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Старочамзинского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сельского поселения</w:t>
            </w:r>
          </w:p>
        </w:tc>
      </w:tr>
      <w:tr w:rsidR="004927D1" w:rsidTr="00F71B67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>
            <w:pPr>
              <w:jc w:val="center"/>
              <w:rPr>
                <w:rFonts w:ascii="Times New Roman" w:hAnsi="Times New Roman"/>
              </w:rPr>
            </w:pPr>
            <w:r w:rsidRPr="00FB1111">
              <w:rPr>
                <w:rFonts w:ascii="Times New Roman" w:hAnsi="Times New Roman"/>
              </w:rPr>
              <w:t>1.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республиканских и районных мероприятиях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</w:rPr>
              <w:t>Старочамзинского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- г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304C9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Участвовать в республиканских и районных мероприятиях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304C9F">
            <w:pPr>
              <w:pStyle w:val="a4"/>
              <w:rPr>
                <w:sz w:val="24"/>
                <w:szCs w:val="24"/>
              </w:rPr>
            </w:pPr>
            <w:r>
              <w:t>Участие  в республиканских и районных мероприятиях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Pr="00FB1111" w:rsidRDefault="004927D1" w:rsidP="00715B3A">
            <w:pPr>
              <w:rPr>
                <w:rFonts w:ascii="Times New Roman" w:hAnsi="Times New Roman"/>
              </w:rPr>
            </w:pPr>
          </w:p>
        </w:tc>
      </w:tr>
      <w:tr w:rsidR="004927D1" w:rsidTr="00F71B67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физкультурно –оздоровительной и спортивной работы на базе дворовых площадок, заключение </w:t>
            </w:r>
            <w:r>
              <w:rPr>
                <w:rFonts w:ascii="Times New Roman" w:hAnsi="Times New Roman"/>
              </w:rPr>
              <w:lastRenderedPageBreak/>
              <w:t>договоров с тренерами -педагогами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/>
              </w:rPr>
              <w:t>Старочамзинского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г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- г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304C9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физкультурно –оздоровительной и спортивной работы на базе дворовых площадок, </w:t>
            </w:r>
            <w:r>
              <w:rPr>
                <w:rFonts w:ascii="Times New Roman" w:hAnsi="Times New Roman"/>
              </w:rPr>
              <w:lastRenderedPageBreak/>
              <w:t>заключение договоров с тренерами -педагогами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304C9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Pr="00FB1111" w:rsidRDefault="004927D1" w:rsidP="00715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не выполнено</w:t>
            </w:r>
          </w:p>
        </w:tc>
      </w:tr>
      <w:tr w:rsidR="004927D1" w:rsidTr="00F71B67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спортивно-массовых мероприятий с детьми по месту жительства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</w:rPr>
              <w:t>Старочамзинского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- г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304C9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спортивно-массовых мероприятий с детьми по месту жительства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304C9F">
            <w:pPr>
              <w:pStyle w:val="a4"/>
              <w:rPr>
                <w:sz w:val="24"/>
                <w:szCs w:val="24"/>
              </w:rPr>
            </w:pPr>
            <w:r>
              <w:t>Проведены спортивно-массовых мероприятия с детьми по месту жительства  ( Весёлые старты, Папа, мама, я – спортивная семья, Волейбол, футбол)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Pr="00FB1111" w:rsidRDefault="004927D1" w:rsidP="00715B3A">
            <w:pPr>
              <w:rPr>
                <w:rFonts w:ascii="Times New Roman" w:hAnsi="Times New Roman"/>
              </w:rPr>
            </w:pPr>
          </w:p>
        </w:tc>
      </w:tr>
      <w:tr w:rsidR="004927D1" w:rsidRPr="00FB1111" w:rsidTr="00901504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7B7E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спортивных мероприятий, посвященных празднованию Дня защиты детей:</w:t>
            </w:r>
          </w:p>
          <w:p w:rsidR="004927D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мини-футбол</w:t>
            </w:r>
          </w:p>
          <w:p w:rsidR="004927D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-армрестлинг</w:t>
            </w:r>
          </w:p>
          <w:p w:rsidR="004927D1" w:rsidRPr="00FB111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-шахматы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</w:rPr>
              <w:t>Старочамзинского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- г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 w:rsidP="009015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Организовать и провести спортивные мероприятия, посвященные празднованию Дня защиты детей:</w:t>
            </w:r>
          </w:p>
          <w:p w:rsidR="004927D1" w:rsidRDefault="004927D1" w:rsidP="009015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мини-футбол</w:t>
            </w:r>
          </w:p>
          <w:p w:rsidR="004927D1" w:rsidRDefault="004927D1" w:rsidP="009015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-армрестлинг</w:t>
            </w:r>
          </w:p>
          <w:p w:rsidR="004927D1" w:rsidRPr="00FB1111" w:rsidRDefault="004927D1" w:rsidP="0090150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-шахматы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 w:rsidP="00901504">
            <w:pPr>
              <w:rPr>
                <w:rFonts w:ascii="Times New Roman" w:hAnsi="Times New Roman"/>
              </w:rPr>
            </w:pPr>
            <w:r>
              <w:t>Проведены</w:t>
            </w:r>
            <w:r>
              <w:rPr>
                <w:rFonts w:ascii="Times New Roman" w:hAnsi="Times New Roman"/>
              </w:rPr>
              <w:t xml:space="preserve"> спортивные мероприятия, посвященные празднованию Дня защиты </w:t>
            </w:r>
            <w:r>
              <w:rPr>
                <w:rFonts w:ascii="Times New Roman" w:hAnsi="Times New Roman"/>
              </w:rPr>
              <w:lastRenderedPageBreak/>
              <w:t>детей:</w:t>
            </w:r>
          </w:p>
          <w:p w:rsidR="004927D1" w:rsidRDefault="004927D1" w:rsidP="009015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мини-футбол</w:t>
            </w:r>
          </w:p>
          <w:p w:rsidR="004927D1" w:rsidRDefault="004927D1" w:rsidP="009015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-армрестлинг</w:t>
            </w:r>
          </w:p>
          <w:p w:rsidR="004927D1" w:rsidRPr="00901504" w:rsidRDefault="004927D1" w:rsidP="00901504">
            <w:pPr>
              <w:pStyle w:val="a4"/>
            </w:pPr>
            <w:r>
              <w:t xml:space="preserve">-шахматы 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</w:p>
        </w:tc>
      </w:tr>
      <w:tr w:rsidR="004927D1" w:rsidRPr="00FB1111" w:rsidTr="00901504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7B7E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участие в проведении спортивно-массовых мероприятий, в т. ч. согласно календарному плану:</w:t>
            </w:r>
          </w:p>
          <w:p w:rsidR="004927D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турниры по настольному теннису</w:t>
            </w:r>
          </w:p>
          <w:p w:rsidR="004927D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турниры по шахматам</w:t>
            </w:r>
          </w:p>
          <w:p w:rsidR="004927D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-соревнования по баскетболу</w:t>
            </w:r>
          </w:p>
          <w:p w:rsidR="004927D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легкоатлетический кросс</w:t>
            </w:r>
          </w:p>
          <w:p w:rsidR="004927D1" w:rsidRPr="00FB111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-районные </w:t>
            </w:r>
            <w:r>
              <w:rPr>
                <w:rFonts w:ascii="Times New Roman" w:hAnsi="Times New Roman"/>
              </w:rPr>
              <w:lastRenderedPageBreak/>
              <w:t>соревнования по футболу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/>
              </w:rPr>
              <w:t>Старочамзинского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- г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 w:rsidP="00FD11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проведении спортивно-массовых мероприятий, в т. ч. согласно календарному плану:</w:t>
            </w:r>
          </w:p>
          <w:p w:rsidR="004927D1" w:rsidRDefault="004927D1" w:rsidP="00FD11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турниры по настольному теннису</w:t>
            </w:r>
          </w:p>
          <w:p w:rsidR="004927D1" w:rsidRDefault="004927D1" w:rsidP="00FD11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турниры по шахматам</w:t>
            </w:r>
          </w:p>
          <w:p w:rsidR="004927D1" w:rsidRDefault="004927D1" w:rsidP="00FD11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-соревнования по баскетболу</w:t>
            </w:r>
          </w:p>
          <w:p w:rsidR="004927D1" w:rsidRDefault="004927D1" w:rsidP="00FD11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легкоатлетический кросс</w:t>
            </w:r>
          </w:p>
          <w:p w:rsidR="004927D1" w:rsidRPr="00FB1111" w:rsidRDefault="004927D1" w:rsidP="00FD11D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-районные соревнования </w:t>
            </w:r>
            <w:r>
              <w:rPr>
                <w:rFonts w:ascii="Times New Roman" w:hAnsi="Times New Roman"/>
              </w:rPr>
              <w:lastRenderedPageBreak/>
              <w:t>по футболу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 w:rsidP="00FD11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Приняли участие в проведении спортивно-массовых мероприятий, в т. ч. согласно календарному плану:</w:t>
            </w:r>
          </w:p>
          <w:p w:rsidR="004927D1" w:rsidRDefault="004927D1" w:rsidP="00FD11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турниры по настольному теннису</w:t>
            </w:r>
          </w:p>
          <w:p w:rsidR="004927D1" w:rsidRDefault="004927D1" w:rsidP="00FD11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турниры по шахматам</w:t>
            </w:r>
          </w:p>
          <w:p w:rsidR="004927D1" w:rsidRDefault="004927D1" w:rsidP="00FD11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-соревнования по баскетболу</w:t>
            </w:r>
          </w:p>
          <w:p w:rsidR="004927D1" w:rsidRDefault="004927D1" w:rsidP="00FD11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легкоатлетический кросс</w:t>
            </w:r>
          </w:p>
          <w:p w:rsidR="004927D1" w:rsidRPr="00901504" w:rsidRDefault="004927D1" w:rsidP="00FD11DB">
            <w:pPr>
              <w:pStyle w:val="a4"/>
            </w:pPr>
            <w:r>
              <w:t>-районные соревнования по футболу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</w:p>
        </w:tc>
      </w:tr>
      <w:tr w:rsidR="004927D1" w:rsidRPr="00FB1111" w:rsidTr="00FD11DB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7B7E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физкультурно-спортивного праздника « Если хочешь быть здоров….)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</w:rPr>
              <w:t>Старочамзинского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г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FD11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Провести физкультурно-спортивный праздник « Если хочешь быть здоров….)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 физкультурно-спортивного праздника « Если хочешь быть здоров….)</w:t>
            </w:r>
          </w:p>
          <w:p w:rsidR="004927D1" w:rsidRPr="00FD11DB" w:rsidRDefault="004927D1" w:rsidP="00FD11DB">
            <w:pPr>
              <w:rPr>
                <w:rFonts w:ascii="Times New Roman" w:hAnsi="Times New Roman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</w:p>
        </w:tc>
      </w:tr>
      <w:tr w:rsidR="004927D1" w:rsidRPr="00FB1111" w:rsidTr="004F5DFA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спортивного инвентаря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</w:rPr>
              <w:t>Старочамзинского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</w:t>
            </w:r>
            <w:r>
              <w:rPr>
                <w:rFonts w:ascii="Times New Roman" w:hAnsi="Times New Roman"/>
              </w:rPr>
              <w:lastRenderedPageBreak/>
              <w:t>поселения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- г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спортивного инвентаря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D11DB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не выполнено 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</w:p>
        </w:tc>
      </w:tr>
      <w:tr w:rsidR="004927D1" w:rsidRPr="00FB1111" w:rsidTr="007B7EF6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содействия организациям поселения в развитии физической культуры и спорта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</w:rPr>
              <w:t>Старочамзинского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- г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содействия организациям поселения в развитии физической культуры и спорта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D11DB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Оказано содействие организациям поселения в развитии физической культуры и спорта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</w:p>
        </w:tc>
      </w:tr>
      <w:tr w:rsidR="004927D1" w:rsidRPr="00FB1111" w:rsidTr="006737E6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смотров –конкурсов на лучшую спортивно-массовую работу по месту жительства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</w:rPr>
              <w:t>Старочамзинского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- г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смотров –конкурсов на лучшую спортивно-массовую работу по месту жительства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D11DB" w:rsidRDefault="004927D1" w:rsidP="007B7EF6">
            <w:pPr>
              <w:rPr>
                <w:rFonts w:ascii="Times New Roman" w:hAnsi="Times New Roman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</w:p>
        </w:tc>
      </w:tr>
    </w:tbl>
    <w:p w:rsidR="004927D1" w:rsidRDefault="004927D1" w:rsidP="006737E6">
      <w:pPr>
        <w:spacing w:line="240" w:lineRule="atLeast"/>
        <w:ind w:left="8364"/>
        <w:rPr>
          <w:rStyle w:val="ad"/>
          <w:rFonts w:ascii="Times New Roman" w:hAnsi="Times New Roman"/>
          <w:b w:val="0"/>
          <w:bCs/>
        </w:rPr>
      </w:pPr>
    </w:p>
    <w:tbl>
      <w:tblPr>
        <w:tblW w:w="1510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4"/>
        <w:gridCol w:w="1839"/>
        <w:gridCol w:w="1842"/>
        <w:gridCol w:w="1547"/>
        <w:gridCol w:w="1547"/>
        <w:gridCol w:w="1428"/>
        <w:gridCol w:w="1666"/>
        <w:gridCol w:w="1785"/>
        <w:gridCol w:w="1309"/>
        <w:gridCol w:w="1428"/>
      </w:tblGrid>
      <w:tr w:rsidR="004927D1" w:rsidRPr="00FB1111" w:rsidTr="007B7EF6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Пропаганда здорового образа жизни , подготовка </w:t>
            </w:r>
            <w:r>
              <w:rPr>
                <w:rFonts w:ascii="Times New Roman" w:hAnsi="Times New Roman"/>
              </w:rPr>
              <w:lastRenderedPageBreak/>
              <w:t>информационных материалов о физической культуре и спорте в поселении . Размещение их в средствах массовой информации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/>
              </w:rPr>
              <w:t>Старочамзинского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</w:t>
            </w:r>
            <w:r>
              <w:rPr>
                <w:rFonts w:ascii="Times New Roman" w:hAnsi="Times New Roman"/>
              </w:rPr>
              <w:lastRenderedPageBreak/>
              <w:t>поселения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- г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8D12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квартал 202</w:t>
            </w:r>
            <w:r w:rsidR="008D120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Пропаганда здорового образа жизни , подготовка </w:t>
            </w:r>
            <w:r>
              <w:rPr>
                <w:rFonts w:ascii="Times New Roman" w:hAnsi="Times New Roman"/>
              </w:rPr>
              <w:lastRenderedPageBreak/>
              <w:t>информационных материалов о физической культуре и спорте в поселении . Размещение их в средствах массовой информации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FD11DB" w:rsidRDefault="004927D1" w:rsidP="007B7E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Проведена Пропаганда </w:t>
            </w:r>
            <w:r>
              <w:rPr>
                <w:rFonts w:ascii="Times New Roman" w:hAnsi="Times New Roman"/>
              </w:rPr>
              <w:lastRenderedPageBreak/>
              <w:t>здорового образа жизни , подготовка информационных материалов о физической культуре и спорте в поселении . Размещение их в средствах массовой информации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Pr="00FB1111" w:rsidRDefault="004927D1" w:rsidP="007B7EF6">
            <w:pPr>
              <w:rPr>
                <w:rFonts w:ascii="Times New Roman" w:hAnsi="Times New Roman"/>
              </w:rPr>
            </w:pPr>
          </w:p>
        </w:tc>
      </w:tr>
    </w:tbl>
    <w:p w:rsidR="004927D1" w:rsidRDefault="004927D1" w:rsidP="006737E6">
      <w:pPr>
        <w:spacing w:line="240" w:lineRule="atLeast"/>
        <w:ind w:left="8364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737E6">
      <w:pPr>
        <w:spacing w:line="240" w:lineRule="atLeast"/>
        <w:ind w:left="8364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737E6">
      <w:pPr>
        <w:spacing w:line="240" w:lineRule="atLeast"/>
        <w:ind w:left="8364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737E6">
      <w:pPr>
        <w:spacing w:line="240" w:lineRule="atLeast"/>
        <w:ind w:left="8364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737E6">
      <w:pPr>
        <w:spacing w:line="240" w:lineRule="atLeast"/>
        <w:ind w:left="8364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737E6">
      <w:pPr>
        <w:spacing w:line="240" w:lineRule="atLeast"/>
        <w:ind w:left="8364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</w:pPr>
      <w:r>
        <w:rPr>
          <w:rStyle w:val="ad"/>
          <w:rFonts w:ascii="Times New Roman" w:hAnsi="Times New Roman"/>
          <w:b w:val="0"/>
          <w:bCs/>
        </w:rPr>
        <w:t>ПРИЛОЖЕНИЕ 1.3</w:t>
      </w:r>
    </w:p>
    <w:p w:rsidR="004927D1" w:rsidRDefault="004927D1" w:rsidP="006672B7">
      <w:pPr>
        <w:pStyle w:val="1"/>
        <w:spacing w:before="0" w:after="0" w:line="240" w:lineRule="atLeast"/>
        <w:jc w:val="right"/>
        <w:rPr>
          <w:rStyle w:val="ad"/>
          <w:rFonts w:cs="Arial"/>
        </w:rPr>
      </w:pPr>
      <w:r>
        <w:rPr>
          <w:rStyle w:val="ad"/>
          <w:rFonts w:ascii="Times New Roman" w:hAnsi="Times New Roman" w:cs="Arial"/>
        </w:rPr>
        <w:t xml:space="preserve">к постановлению администрации </w:t>
      </w:r>
    </w:p>
    <w:p w:rsidR="004927D1" w:rsidRDefault="004927D1" w:rsidP="006672B7">
      <w:pPr>
        <w:pStyle w:val="1"/>
        <w:spacing w:before="0" w:after="0" w:line="240" w:lineRule="atLeast"/>
        <w:jc w:val="right"/>
        <w:rPr>
          <w:rStyle w:val="ad"/>
          <w:rFonts w:ascii="Times New Roman" w:hAnsi="Times New Roman" w:cs="Arial"/>
        </w:rPr>
      </w:pPr>
      <w:proofErr w:type="spellStart"/>
      <w:r>
        <w:rPr>
          <w:rStyle w:val="ad"/>
          <w:rFonts w:ascii="Times New Roman" w:hAnsi="Times New Roman" w:cs="Arial"/>
        </w:rPr>
        <w:t>Старочамзинского</w:t>
      </w:r>
      <w:proofErr w:type="spellEnd"/>
      <w:r>
        <w:rPr>
          <w:rStyle w:val="ad"/>
          <w:rFonts w:ascii="Times New Roman" w:hAnsi="Times New Roman" w:cs="Arial"/>
        </w:rPr>
        <w:t xml:space="preserve"> сельского поселения</w:t>
      </w:r>
    </w:p>
    <w:p w:rsidR="004927D1" w:rsidRDefault="004927D1" w:rsidP="006672B7">
      <w:pPr>
        <w:pStyle w:val="1"/>
        <w:spacing w:before="0" w:after="0" w:line="240" w:lineRule="atLeast"/>
        <w:jc w:val="right"/>
        <w:rPr>
          <w:rStyle w:val="ad"/>
          <w:rFonts w:ascii="Times New Roman" w:hAnsi="Times New Roman" w:cs="Arial"/>
        </w:rPr>
      </w:pPr>
      <w:proofErr w:type="spellStart"/>
      <w:r>
        <w:rPr>
          <w:rStyle w:val="ad"/>
          <w:rFonts w:ascii="Times New Roman" w:hAnsi="Times New Roman" w:cs="Arial"/>
        </w:rPr>
        <w:t>Большеигнатовского</w:t>
      </w:r>
      <w:proofErr w:type="spellEnd"/>
    </w:p>
    <w:p w:rsidR="004927D1" w:rsidRDefault="004927D1" w:rsidP="006672B7">
      <w:pPr>
        <w:pStyle w:val="1"/>
        <w:spacing w:before="0" w:after="0" w:line="240" w:lineRule="atLeast"/>
        <w:jc w:val="right"/>
        <w:rPr>
          <w:rStyle w:val="ad"/>
          <w:rFonts w:ascii="Times New Roman" w:hAnsi="Times New Roman" w:cs="Arial"/>
        </w:rPr>
      </w:pPr>
      <w:r>
        <w:rPr>
          <w:rStyle w:val="ad"/>
          <w:rFonts w:ascii="Times New Roman" w:hAnsi="Times New Roman" w:cs="Arial"/>
        </w:rPr>
        <w:t xml:space="preserve">муниципального района </w:t>
      </w:r>
    </w:p>
    <w:p w:rsidR="004927D1" w:rsidRDefault="004927D1" w:rsidP="006672B7">
      <w:pPr>
        <w:pStyle w:val="1"/>
        <w:spacing w:before="0" w:after="0" w:line="240" w:lineRule="atLeast"/>
        <w:ind w:firstLine="720"/>
        <w:jc w:val="right"/>
        <w:rPr>
          <w:color w:val="auto"/>
        </w:rPr>
      </w:pPr>
      <w:r>
        <w:rPr>
          <w:rStyle w:val="ad"/>
          <w:rFonts w:ascii="Times New Roman" w:hAnsi="Times New Roman"/>
        </w:rPr>
        <w:tab/>
      </w:r>
      <w:r>
        <w:rPr>
          <w:rStyle w:val="ad"/>
          <w:rFonts w:ascii="Times New Roman" w:hAnsi="Times New Roman"/>
        </w:rPr>
        <w:tab/>
        <w:t>от ________№____</w:t>
      </w:r>
    </w:p>
    <w:p w:rsidR="004927D1" w:rsidRDefault="004927D1" w:rsidP="00304C9F">
      <w:pPr>
        <w:pStyle w:val="1"/>
        <w:spacing w:before="0" w:after="0"/>
        <w:ind w:firstLine="72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Отчет об использовании бюджетных ассигнований бюджета муниципального образования на</w:t>
      </w:r>
    </w:p>
    <w:p w:rsidR="004927D1" w:rsidRDefault="004927D1" w:rsidP="00251E27">
      <w:pPr>
        <w:ind w:firstLine="709"/>
        <w:jc w:val="center"/>
      </w:pPr>
      <w:r w:rsidRPr="00251E27">
        <w:rPr>
          <w:rFonts w:ascii="Times New Roman" w:hAnsi="Times New Roman" w:cs="Times New Roman"/>
          <w:b/>
        </w:rPr>
        <w:t>Реализацию</w:t>
      </w:r>
      <w:r>
        <w:t xml:space="preserve"> </w:t>
      </w:r>
      <w:r>
        <w:rPr>
          <w:rFonts w:ascii="Times New Roman" w:hAnsi="Times New Roman" w:cs="Times New Roman"/>
          <w:b/>
        </w:rPr>
        <w:t>д</w:t>
      </w:r>
      <w:r w:rsidRPr="0011583D">
        <w:rPr>
          <w:rFonts w:ascii="Times New Roman" w:hAnsi="Times New Roman" w:cs="Times New Roman"/>
          <w:b/>
        </w:rPr>
        <w:t>олгосрочн</w:t>
      </w:r>
      <w:r>
        <w:rPr>
          <w:rFonts w:ascii="Times New Roman" w:hAnsi="Times New Roman" w:cs="Times New Roman"/>
          <w:b/>
        </w:rPr>
        <w:t>ой</w:t>
      </w:r>
      <w:r w:rsidRPr="0011583D">
        <w:rPr>
          <w:rFonts w:ascii="Times New Roman" w:hAnsi="Times New Roman" w:cs="Times New Roman"/>
          <w:b/>
        </w:rPr>
        <w:t xml:space="preserve"> Муниципальн</w:t>
      </w:r>
      <w:r>
        <w:rPr>
          <w:rFonts w:ascii="Times New Roman" w:hAnsi="Times New Roman" w:cs="Times New Roman"/>
          <w:b/>
        </w:rPr>
        <w:t>ой</w:t>
      </w:r>
      <w:r w:rsidRPr="0011583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целевой программе</w:t>
      </w:r>
      <w:r w:rsidRPr="0011583D">
        <w:rPr>
          <w:rFonts w:ascii="Times New Roman" w:hAnsi="Times New Roman" w:cs="Times New Roman"/>
          <w:b/>
        </w:rPr>
        <w:t xml:space="preserve"> </w:t>
      </w:r>
      <w:r w:rsidRPr="0011583D">
        <w:rPr>
          <w:b/>
          <w:sz w:val="28"/>
          <w:szCs w:val="28"/>
        </w:rPr>
        <w:t>«</w:t>
      </w:r>
      <w:r w:rsidRPr="0011583D">
        <w:rPr>
          <w:rFonts w:ascii="Times New Roman" w:hAnsi="Times New Roman" w:cs="Times New Roman"/>
          <w:b/>
        </w:rPr>
        <w:t xml:space="preserve">Создание условий для занятий физической культурой и спортом </w:t>
      </w:r>
      <w:proofErr w:type="gramStart"/>
      <w:r w:rsidRPr="0011583D">
        <w:rPr>
          <w:rFonts w:ascii="Times New Roman" w:hAnsi="Times New Roman" w:cs="Times New Roman"/>
          <w:b/>
        </w:rPr>
        <w:t xml:space="preserve">( </w:t>
      </w:r>
      <w:proofErr w:type="gramEnd"/>
      <w:r w:rsidRPr="0011583D">
        <w:rPr>
          <w:rFonts w:ascii="Times New Roman" w:hAnsi="Times New Roman" w:cs="Times New Roman"/>
          <w:b/>
        </w:rPr>
        <w:t xml:space="preserve">строительство и реконструкция в сельской местности плоскостных спортивных сооружений) на территории </w:t>
      </w:r>
      <w:proofErr w:type="spellStart"/>
      <w:r w:rsidRPr="0011583D">
        <w:rPr>
          <w:rFonts w:ascii="Times New Roman" w:hAnsi="Times New Roman" w:cs="Times New Roman"/>
          <w:b/>
        </w:rPr>
        <w:t>Старочамзинского</w:t>
      </w:r>
      <w:proofErr w:type="spellEnd"/>
      <w:r w:rsidRPr="0011583D">
        <w:rPr>
          <w:rFonts w:ascii="Times New Roman" w:hAnsi="Times New Roman" w:cs="Times New Roman"/>
          <w:b/>
        </w:rPr>
        <w:t xml:space="preserve"> сельского поселения на 2014 -2017 годы и на период до 202</w:t>
      </w:r>
      <w:r>
        <w:rPr>
          <w:rFonts w:ascii="Times New Roman" w:hAnsi="Times New Roman" w:cs="Times New Roman"/>
          <w:b/>
        </w:rPr>
        <w:t>2</w:t>
      </w:r>
      <w:r w:rsidRPr="0011583D"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  <w:b/>
        </w:rPr>
        <w:t xml:space="preserve"> в </w:t>
      </w:r>
      <w:r w:rsidRPr="00251E27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2</w:t>
      </w:r>
      <w:r w:rsidR="008D1205">
        <w:rPr>
          <w:rFonts w:ascii="Times New Roman" w:hAnsi="Times New Roman" w:cs="Times New Roman"/>
        </w:rPr>
        <w:t>2</w:t>
      </w:r>
      <w:r w:rsidRPr="00251E27">
        <w:rPr>
          <w:rFonts w:ascii="Times New Roman" w:hAnsi="Times New Roman" w:cs="Times New Roman"/>
        </w:rPr>
        <w:t xml:space="preserve"> году</w:t>
      </w:r>
    </w:p>
    <w:tbl>
      <w:tblPr>
        <w:tblW w:w="1474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7"/>
        <w:gridCol w:w="1947"/>
        <w:gridCol w:w="2127"/>
        <w:gridCol w:w="2058"/>
        <w:gridCol w:w="851"/>
        <w:gridCol w:w="851"/>
        <w:gridCol w:w="851"/>
        <w:gridCol w:w="852"/>
        <w:gridCol w:w="1624"/>
        <w:gridCol w:w="1418"/>
        <w:gridCol w:w="1559"/>
      </w:tblGrid>
      <w:tr w:rsidR="004927D1" w:rsidTr="00210303">
        <w:trPr>
          <w:trHeight w:val="1968"/>
          <w:tblHeader/>
        </w:trPr>
        <w:tc>
          <w:tcPr>
            <w:tcW w:w="6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Статус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муниципальной программы, подпрограммы муниципальной программы, основного мероприятия, мероприятия подпрограммы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исполнитель, соисполнители, участники</w:t>
            </w:r>
          </w:p>
        </w:tc>
        <w:tc>
          <w:tcPr>
            <w:tcW w:w="3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Код </w:t>
            </w:r>
            <w:hyperlink r:id="rId5" w:history="1">
              <w:r>
                <w:rPr>
                  <w:rStyle w:val="af"/>
                  <w:b w:val="0"/>
                </w:rPr>
                <w:t>бюджетной классификации</w:t>
              </w:r>
            </w:hyperlink>
          </w:p>
        </w:tc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(тыс. руб.),</w:t>
            </w:r>
          </w:p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</w:t>
            </w:r>
          </w:p>
        </w:tc>
      </w:tr>
      <w:tr w:rsidR="004927D1" w:rsidTr="00210303">
        <w:trPr>
          <w:trHeight w:val="2264"/>
          <w:tblHeader/>
        </w:trPr>
        <w:tc>
          <w:tcPr>
            <w:tcW w:w="6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Рз</w:t>
            </w:r>
            <w:proofErr w:type="spell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ЦСР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сводная бюджетная роспись на 1 января отчетного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сводная бюджетная роспись на отчетную дату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кассовое исполнение</w:t>
            </w:r>
          </w:p>
        </w:tc>
      </w:tr>
      <w:tr w:rsidR="004927D1" w:rsidTr="002F217B">
        <w:trPr>
          <w:tblHeader/>
        </w:trPr>
        <w:tc>
          <w:tcPr>
            <w:tcW w:w="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4927D1" w:rsidTr="002F217B">
        <w:tc>
          <w:tcPr>
            <w:tcW w:w="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11583D">
              <w:rPr>
                <w:rFonts w:ascii="Times New Roman" w:hAnsi="Times New Roman"/>
                <w:b/>
              </w:rPr>
              <w:t xml:space="preserve">Создание условий для занятий физической культурой и спортом ( строительство и </w:t>
            </w:r>
            <w:r w:rsidRPr="0011583D">
              <w:rPr>
                <w:rFonts w:ascii="Times New Roman" w:hAnsi="Times New Roman"/>
                <w:b/>
              </w:rPr>
              <w:lastRenderedPageBreak/>
              <w:t xml:space="preserve">реконструкция в сельской местности плоскостных спортивных сооружений) на территории </w:t>
            </w:r>
            <w:proofErr w:type="spellStart"/>
            <w:r w:rsidRPr="0011583D">
              <w:rPr>
                <w:rFonts w:ascii="Times New Roman" w:hAnsi="Times New Roman"/>
                <w:b/>
              </w:rPr>
              <w:t>Старочамзинского</w:t>
            </w:r>
            <w:proofErr w:type="spellEnd"/>
            <w:r w:rsidRPr="0011583D">
              <w:rPr>
                <w:rFonts w:ascii="Times New Roman" w:hAnsi="Times New Roman"/>
                <w:b/>
              </w:rPr>
              <w:t xml:space="preserve"> сельского поселения на 2014 -2017 годы и на период до 202</w:t>
            </w:r>
            <w:r>
              <w:rPr>
                <w:rFonts w:ascii="Times New Roman" w:hAnsi="Times New Roman"/>
                <w:b/>
              </w:rPr>
              <w:t>2</w:t>
            </w:r>
            <w:r w:rsidRPr="0011583D">
              <w:rPr>
                <w:rFonts w:ascii="Times New Roman" w:hAnsi="Times New Roman"/>
                <w:b/>
              </w:rPr>
              <w:t xml:space="preserve"> года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/>
              </w:rPr>
              <w:t>Старочамзинского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поселения;</w:t>
            </w:r>
          </w:p>
          <w:p w:rsidR="004927D1" w:rsidRDefault="004927D1" w:rsidP="00356D9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356D9B" w:rsidRDefault="004927D1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4927D1" w:rsidRPr="00356D9B" w:rsidRDefault="004927D1" w:rsidP="00991ACD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356D9B" w:rsidRDefault="004927D1" w:rsidP="00991ACD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356D9B" w:rsidRDefault="004927D1" w:rsidP="00C9709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356D9B" w:rsidRDefault="004927D1" w:rsidP="00991ACD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74275F" w:rsidRDefault="004927D1" w:rsidP="008D21EB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C97093" w:rsidRDefault="004927D1" w:rsidP="00C97093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Pr="00C97093" w:rsidRDefault="004927D1" w:rsidP="00C97093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t>Без финансирования</w:t>
            </w:r>
          </w:p>
        </w:tc>
      </w:tr>
      <w:tr w:rsidR="004927D1" w:rsidTr="00B976BA">
        <w:trPr>
          <w:trHeight w:val="990"/>
        </w:trPr>
        <w:tc>
          <w:tcPr>
            <w:tcW w:w="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b"/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976BA" w:rsidRDefault="004927D1">
            <w:pPr>
              <w:pStyle w:val="aa"/>
              <w:jc w:val="center"/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E90A82" w:rsidRDefault="004927D1">
            <w:pPr>
              <w:pStyle w:val="aa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</w:tr>
      <w:tr w:rsidR="004927D1" w:rsidTr="00FC32A3">
        <w:trPr>
          <w:trHeight w:val="420"/>
        </w:trPr>
        <w:tc>
          <w:tcPr>
            <w:tcW w:w="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b"/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 w:rsidP="001C0702">
            <w:pPr>
              <w:pStyle w:val="aa"/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 w:rsidP="001C0702">
            <w:pPr>
              <w:pStyle w:val="aa"/>
              <w:jc w:val="center"/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976BA" w:rsidRDefault="004927D1" w:rsidP="001C0702">
            <w:pPr>
              <w:pStyle w:val="aa"/>
              <w:jc w:val="center"/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 w:rsidP="001C0702">
            <w:pPr>
              <w:pStyle w:val="aa"/>
              <w:jc w:val="center"/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 w:rsidP="00B976BA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</w:tr>
    </w:tbl>
    <w:p w:rsidR="004927D1" w:rsidRDefault="004927D1" w:rsidP="00304C9F">
      <w:pPr>
        <w:ind w:left="8364"/>
        <w:jc w:val="center"/>
        <w:rPr>
          <w:rStyle w:val="ad"/>
          <w:rFonts w:ascii="Times New Roman" w:hAnsi="Times New Roman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</w:pPr>
      <w:r>
        <w:rPr>
          <w:rStyle w:val="ad"/>
          <w:rFonts w:ascii="Times New Roman" w:hAnsi="Times New Roman"/>
          <w:b w:val="0"/>
          <w:bCs/>
        </w:rPr>
        <w:t>ПРИЛОЖЕНИЕ 1.4</w:t>
      </w:r>
    </w:p>
    <w:p w:rsidR="004927D1" w:rsidRDefault="004927D1" w:rsidP="006672B7">
      <w:pPr>
        <w:pStyle w:val="1"/>
        <w:spacing w:before="0" w:after="0" w:line="240" w:lineRule="atLeast"/>
        <w:jc w:val="right"/>
        <w:rPr>
          <w:rStyle w:val="ad"/>
          <w:rFonts w:cs="Arial"/>
        </w:rPr>
      </w:pPr>
      <w:r>
        <w:rPr>
          <w:rStyle w:val="ad"/>
          <w:rFonts w:ascii="Times New Roman" w:hAnsi="Times New Roman" w:cs="Arial"/>
        </w:rPr>
        <w:t xml:space="preserve">к постановлению администрации </w:t>
      </w:r>
    </w:p>
    <w:p w:rsidR="004927D1" w:rsidRDefault="004927D1" w:rsidP="006672B7">
      <w:pPr>
        <w:pStyle w:val="1"/>
        <w:spacing w:before="0" w:after="0" w:line="240" w:lineRule="atLeast"/>
        <w:jc w:val="right"/>
        <w:rPr>
          <w:rStyle w:val="ad"/>
          <w:rFonts w:ascii="Times New Roman" w:hAnsi="Times New Roman" w:cs="Arial"/>
        </w:rPr>
      </w:pPr>
      <w:proofErr w:type="spellStart"/>
      <w:r>
        <w:rPr>
          <w:rStyle w:val="ad"/>
          <w:rFonts w:ascii="Times New Roman" w:hAnsi="Times New Roman" w:cs="Arial"/>
        </w:rPr>
        <w:t>Старочамзинского</w:t>
      </w:r>
      <w:proofErr w:type="spellEnd"/>
      <w:r>
        <w:rPr>
          <w:rStyle w:val="ad"/>
          <w:rFonts w:ascii="Times New Roman" w:hAnsi="Times New Roman" w:cs="Arial"/>
        </w:rPr>
        <w:t xml:space="preserve"> сельского поселения </w:t>
      </w:r>
    </w:p>
    <w:p w:rsidR="004927D1" w:rsidRDefault="004927D1" w:rsidP="006672B7">
      <w:pPr>
        <w:pStyle w:val="1"/>
        <w:spacing w:before="0" w:after="0" w:line="240" w:lineRule="atLeast"/>
        <w:jc w:val="right"/>
        <w:rPr>
          <w:rStyle w:val="ad"/>
          <w:rFonts w:ascii="Times New Roman" w:hAnsi="Times New Roman" w:cs="Arial"/>
        </w:rPr>
      </w:pPr>
      <w:proofErr w:type="spellStart"/>
      <w:r>
        <w:rPr>
          <w:rStyle w:val="ad"/>
          <w:rFonts w:ascii="Times New Roman" w:hAnsi="Times New Roman" w:cs="Arial"/>
        </w:rPr>
        <w:t>Большеигнатовского</w:t>
      </w:r>
      <w:proofErr w:type="spellEnd"/>
    </w:p>
    <w:p w:rsidR="004927D1" w:rsidRDefault="004927D1" w:rsidP="006672B7">
      <w:pPr>
        <w:pStyle w:val="1"/>
        <w:spacing w:before="0" w:after="0" w:line="240" w:lineRule="atLeast"/>
        <w:jc w:val="right"/>
        <w:rPr>
          <w:rStyle w:val="ad"/>
          <w:rFonts w:ascii="Times New Roman" w:hAnsi="Times New Roman" w:cs="Arial"/>
        </w:rPr>
      </w:pPr>
      <w:r>
        <w:rPr>
          <w:rStyle w:val="ad"/>
          <w:rFonts w:ascii="Times New Roman" w:hAnsi="Times New Roman" w:cs="Arial"/>
        </w:rPr>
        <w:t xml:space="preserve">муниципального района </w:t>
      </w:r>
    </w:p>
    <w:p w:rsidR="004927D1" w:rsidRDefault="004927D1" w:rsidP="006672B7">
      <w:pPr>
        <w:spacing w:line="240" w:lineRule="atLeast"/>
        <w:ind w:firstLine="709"/>
        <w:jc w:val="right"/>
        <w:rPr>
          <w:sz w:val="28"/>
        </w:rPr>
      </w:pPr>
      <w:r>
        <w:rPr>
          <w:rStyle w:val="ad"/>
          <w:rFonts w:ascii="Times New Roman" w:hAnsi="Times New Roman"/>
        </w:rPr>
        <w:tab/>
      </w:r>
      <w:r>
        <w:rPr>
          <w:rStyle w:val="ad"/>
          <w:rFonts w:ascii="Times New Roman" w:hAnsi="Times New Roman"/>
        </w:rPr>
        <w:tab/>
        <w:t>от ________№____</w:t>
      </w:r>
    </w:p>
    <w:p w:rsidR="004927D1" w:rsidRDefault="004927D1" w:rsidP="00304C9F">
      <w:pPr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Сведения</w:t>
      </w:r>
    </w:p>
    <w:p w:rsidR="004927D1" w:rsidRDefault="004927D1" w:rsidP="00304C9F">
      <w:pPr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 использовании бюджета муниципального образования, республиканского и федерального бюджетов,</w:t>
      </w:r>
    </w:p>
    <w:p w:rsidR="004927D1" w:rsidRDefault="004927D1" w:rsidP="00251E27">
      <w:pPr>
        <w:ind w:firstLine="709"/>
        <w:jc w:val="center"/>
      </w:pPr>
      <w:r>
        <w:rPr>
          <w:rFonts w:ascii="Times New Roman" w:hAnsi="Times New Roman"/>
          <w:b/>
        </w:rPr>
        <w:t xml:space="preserve">внебюджетных источников на реализацию </w:t>
      </w:r>
      <w:r>
        <w:rPr>
          <w:rFonts w:ascii="Times New Roman" w:hAnsi="Times New Roman" w:cs="Times New Roman"/>
          <w:b/>
        </w:rPr>
        <w:t>д</w:t>
      </w:r>
      <w:r w:rsidRPr="0011583D">
        <w:rPr>
          <w:rFonts w:ascii="Times New Roman" w:hAnsi="Times New Roman" w:cs="Times New Roman"/>
          <w:b/>
        </w:rPr>
        <w:t>олгосрочн</w:t>
      </w:r>
      <w:r>
        <w:rPr>
          <w:rFonts w:ascii="Times New Roman" w:hAnsi="Times New Roman" w:cs="Times New Roman"/>
          <w:b/>
        </w:rPr>
        <w:t>ой</w:t>
      </w:r>
      <w:r w:rsidRPr="0011583D">
        <w:rPr>
          <w:rFonts w:ascii="Times New Roman" w:hAnsi="Times New Roman" w:cs="Times New Roman"/>
          <w:b/>
        </w:rPr>
        <w:t xml:space="preserve"> Муниципальн</w:t>
      </w:r>
      <w:r>
        <w:rPr>
          <w:rFonts w:ascii="Times New Roman" w:hAnsi="Times New Roman" w:cs="Times New Roman"/>
          <w:b/>
        </w:rPr>
        <w:t>ой</w:t>
      </w:r>
      <w:r w:rsidRPr="0011583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целевой программе</w:t>
      </w:r>
      <w:r w:rsidRPr="0011583D">
        <w:rPr>
          <w:rFonts w:ascii="Times New Roman" w:hAnsi="Times New Roman" w:cs="Times New Roman"/>
          <w:b/>
        </w:rPr>
        <w:t xml:space="preserve"> </w:t>
      </w:r>
      <w:r w:rsidRPr="0011583D">
        <w:rPr>
          <w:b/>
          <w:sz w:val="28"/>
          <w:szCs w:val="28"/>
        </w:rPr>
        <w:t>«</w:t>
      </w:r>
      <w:r w:rsidRPr="0011583D">
        <w:rPr>
          <w:rFonts w:ascii="Times New Roman" w:hAnsi="Times New Roman" w:cs="Times New Roman"/>
          <w:b/>
        </w:rPr>
        <w:t xml:space="preserve">Создание условий для занятий физической культурой и спортом ( строительство и реконструкция в сельской местности плоскостных спортивных сооружений) на территории </w:t>
      </w:r>
      <w:proofErr w:type="spellStart"/>
      <w:r w:rsidRPr="0011583D">
        <w:rPr>
          <w:rFonts w:ascii="Times New Roman" w:hAnsi="Times New Roman" w:cs="Times New Roman"/>
          <w:b/>
        </w:rPr>
        <w:t>Старочамзинского</w:t>
      </w:r>
      <w:proofErr w:type="spellEnd"/>
      <w:r w:rsidRPr="0011583D">
        <w:rPr>
          <w:rFonts w:ascii="Times New Roman" w:hAnsi="Times New Roman" w:cs="Times New Roman"/>
          <w:b/>
        </w:rPr>
        <w:t xml:space="preserve"> сельского поселения на 2014 -2017 годы и на период до 202</w:t>
      </w:r>
      <w:r>
        <w:rPr>
          <w:rFonts w:ascii="Times New Roman" w:hAnsi="Times New Roman" w:cs="Times New Roman"/>
          <w:b/>
        </w:rPr>
        <w:t>2</w:t>
      </w:r>
      <w:r w:rsidRPr="0011583D"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  <w:b/>
        </w:rPr>
        <w:t xml:space="preserve"> в </w:t>
      </w:r>
      <w:r w:rsidRPr="00251E27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21</w:t>
      </w:r>
      <w:r w:rsidRPr="00251E27">
        <w:rPr>
          <w:rFonts w:ascii="Times New Roman" w:hAnsi="Times New Roman" w:cs="Times New Roman"/>
        </w:rPr>
        <w:t xml:space="preserve"> году</w:t>
      </w:r>
    </w:p>
    <w:p w:rsidR="004927D1" w:rsidRDefault="004927D1" w:rsidP="00304C9F">
      <w:pPr>
        <w:ind w:firstLine="709"/>
        <w:jc w:val="center"/>
        <w:rPr>
          <w:rFonts w:ascii="Times New Roman" w:hAnsi="Times New Roman"/>
        </w:rPr>
      </w:pPr>
    </w:p>
    <w:p w:rsidR="004927D1" w:rsidRDefault="004927D1" w:rsidP="00304C9F">
      <w:pPr>
        <w:ind w:firstLine="709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t>(тыс. руб.)</w:t>
      </w:r>
    </w:p>
    <w:tbl>
      <w:tblPr>
        <w:tblW w:w="142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0"/>
        <w:gridCol w:w="2661"/>
        <w:gridCol w:w="3447"/>
        <w:gridCol w:w="2941"/>
        <w:gridCol w:w="2248"/>
        <w:gridCol w:w="2128"/>
      </w:tblGrid>
      <w:tr w:rsidR="004927D1" w:rsidTr="00474FCB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Статус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муниципальной программы, подпрограммы муниципальной программы, основного мероприятия, мероприятия подпрограммы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расходов, предусмотренных муниципальной программой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Фактические расходы</w:t>
            </w:r>
          </w:p>
        </w:tc>
      </w:tr>
      <w:tr w:rsidR="004927D1" w:rsidTr="00474FCB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4927D1" w:rsidTr="00474F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  <w:r w:rsidRPr="0011583D">
              <w:rPr>
                <w:rFonts w:ascii="Times New Roman" w:hAnsi="Times New Roman"/>
                <w:b/>
              </w:rPr>
              <w:t xml:space="preserve">Создание условий для занятий физической культурой и спортом ( строительство и реконструкция в сельской местности плоскостных спортивных сооружений) на территории </w:t>
            </w:r>
            <w:proofErr w:type="spellStart"/>
            <w:r w:rsidRPr="0011583D">
              <w:rPr>
                <w:rFonts w:ascii="Times New Roman" w:hAnsi="Times New Roman"/>
                <w:b/>
              </w:rPr>
              <w:lastRenderedPageBreak/>
              <w:t>Старочамзинского</w:t>
            </w:r>
            <w:proofErr w:type="spellEnd"/>
            <w:r w:rsidRPr="0011583D">
              <w:rPr>
                <w:rFonts w:ascii="Times New Roman" w:hAnsi="Times New Roman"/>
                <w:b/>
              </w:rPr>
              <w:t xml:space="preserve"> сельского поселения на 2014 -2017 годы и на период до 202</w:t>
            </w:r>
            <w:r>
              <w:rPr>
                <w:rFonts w:ascii="Times New Roman" w:hAnsi="Times New Roman"/>
                <w:b/>
              </w:rPr>
              <w:t>2</w:t>
            </w:r>
            <w:r w:rsidRPr="0011583D">
              <w:rPr>
                <w:rFonts w:ascii="Times New Roman" w:hAnsi="Times New Roman"/>
                <w:b/>
              </w:rPr>
              <w:t xml:space="preserve"> года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всего: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Pr="00B976BA" w:rsidRDefault="004927D1">
            <w:pPr>
              <w:pStyle w:val="aa"/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Pr="0074275F" w:rsidRDefault="004927D1" w:rsidP="00474FCB">
            <w:pPr>
              <w:pStyle w:val="aa"/>
              <w:jc w:val="left"/>
              <w:rPr>
                <w:rFonts w:ascii="Times New Roman" w:hAnsi="Times New Roman"/>
                <w:highlight w:val="red"/>
              </w:rPr>
            </w:pPr>
            <w:r>
              <w:rPr>
                <w:rFonts w:ascii="Times New Roman" w:hAnsi="Times New Roman"/>
                <w:highlight w:val="red"/>
              </w:rPr>
              <w:t>Без финансирования</w:t>
            </w:r>
          </w:p>
        </w:tc>
      </w:tr>
      <w:tr w:rsidR="004927D1" w:rsidTr="00474F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3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Default="004927D1" w:rsidP="001C0702">
            <w:pPr>
              <w:pStyle w:val="aa"/>
              <w:rPr>
                <w:rFonts w:ascii="Times New Roman" w:hAnsi="Times New Roman"/>
              </w:rPr>
            </w:pPr>
          </w:p>
        </w:tc>
      </w:tr>
      <w:tr w:rsidR="004927D1" w:rsidTr="00474F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республиканский бюджет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Default="004927D1" w:rsidP="001C0702">
            <w:pPr>
              <w:pStyle w:val="aa"/>
              <w:rPr>
                <w:rFonts w:ascii="Times New Roman" w:hAnsi="Times New Roman"/>
              </w:rPr>
            </w:pPr>
          </w:p>
        </w:tc>
      </w:tr>
      <w:tr w:rsidR="004927D1" w:rsidTr="00474F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Default="004927D1" w:rsidP="001C0702">
            <w:pPr>
              <w:pStyle w:val="aa"/>
              <w:rPr>
                <w:rFonts w:ascii="Times New Roman" w:hAnsi="Times New Roman"/>
              </w:rPr>
            </w:pPr>
          </w:p>
        </w:tc>
      </w:tr>
      <w:tr w:rsidR="004927D1" w:rsidTr="00474F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Default="004927D1" w:rsidP="00991ACD">
            <w:pPr>
              <w:pStyle w:val="aa"/>
              <w:rPr>
                <w:rFonts w:ascii="Times New Roman" w:hAnsi="Times New Roman"/>
              </w:rPr>
            </w:pPr>
          </w:p>
        </w:tc>
      </w:tr>
      <w:tr w:rsidR="004927D1" w:rsidTr="00474F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 w:rsidP="00575C4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Pr="0074275F" w:rsidRDefault="004927D1">
            <w:pPr>
              <w:pStyle w:val="aa"/>
              <w:rPr>
                <w:rFonts w:ascii="Times New Roman" w:hAnsi="Times New Roman"/>
                <w:highlight w:val="red"/>
              </w:rPr>
            </w:pPr>
          </w:p>
        </w:tc>
      </w:tr>
      <w:tr w:rsidR="004927D1" w:rsidTr="00474F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3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 w:rsidP="001C070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Default="004927D1" w:rsidP="001C0702">
            <w:pPr>
              <w:pStyle w:val="aa"/>
              <w:rPr>
                <w:rFonts w:ascii="Times New Roman" w:hAnsi="Times New Roman"/>
              </w:rPr>
            </w:pPr>
          </w:p>
        </w:tc>
      </w:tr>
      <w:tr w:rsidR="004927D1" w:rsidTr="00474F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республиканский бюджет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 w:rsidP="001C070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Default="004927D1" w:rsidP="001C0702">
            <w:pPr>
              <w:pStyle w:val="aa"/>
              <w:rPr>
                <w:rFonts w:ascii="Times New Roman" w:hAnsi="Times New Roman"/>
              </w:rPr>
            </w:pPr>
          </w:p>
        </w:tc>
      </w:tr>
      <w:tr w:rsidR="004927D1" w:rsidTr="00474F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 w:rsidP="001C070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Default="004927D1" w:rsidP="001C0702">
            <w:pPr>
              <w:pStyle w:val="aa"/>
              <w:rPr>
                <w:rFonts w:ascii="Times New Roman" w:hAnsi="Times New Roman"/>
              </w:rPr>
            </w:pPr>
          </w:p>
        </w:tc>
      </w:tr>
      <w:tr w:rsidR="004927D1" w:rsidTr="00474F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</w:t>
            </w: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 w:rsidP="00575C4E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Pr="00623F24" w:rsidRDefault="004927D1">
            <w:pPr>
              <w:pStyle w:val="aa"/>
              <w:rPr>
                <w:rFonts w:ascii="Times New Roman" w:hAnsi="Times New Roman"/>
              </w:rPr>
            </w:pPr>
            <w:r w:rsidRPr="00623F24">
              <w:rPr>
                <w:rFonts w:ascii="Times New Roman" w:hAnsi="Times New Roman"/>
              </w:rPr>
              <w:t>-</w:t>
            </w:r>
          </w:p>
        </w:tc>
      </w:tr>
    </w:tbl>
    <w:p w:rsidR="004927D1" w:rsidRDefault="004927D1" w:rsidP="00304C9F"/>
    <w:p w:rsidR="004927D1" w:rsidRDefault="004927D1" w:rsidP="00304C9F">
      <w:pPr>
        <w:ind w:left="8364"/>
        <w:jc w:val="center"/>
        <w:rPr>
          <w:rStyle w:val="ad"/>
          <w:rFonts w:ascii="Times New Roman" w:hAnsi="Times New Roman"/>
          <w:bCs/>
        </w:rPr>
      </w:pPr>
      <w:bookmarkStart w:id="1" w:name="sub_1002115"/>
    </w:p>
    <w:p w:rsidR="004927D1" w:rsidRDefault="004927D1" w:rsidP="00304C9F">
      <w:pPr>
        <w:ind w:left="8364"/>
        <w:jc w:val="center"/>
        <w:rPr>
          <w:rStyle w:val="ad"/>
          <w:rFonts w:ascii="Times New Roman" w:hAnsi="Times New Roman"/>
          <w:bCs/>
        </w:rPr>
      </w:pPr>
    </w:p>
    <w:bookmarkEnd w:id="1"/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</w:pPr>
      <w:r>
        <w:rPr>
          <w:rStyle w:val="ad"/>
          <w:rFonts w:ascii="Times New Roman" w:hAnsi="Times New Roman"/>
          <w:b w:val="0"/>
          <w:bCs/>
        </w:rPr>
        <w:t>ПРИЛОЖЕНИЕ 1.5</w:t>
      </w:r>
    </w:p>
    <w:p w:rsidR="004927D1" w:rsidRDefault="004927D1" w:rsidP="006672B7">
      <w:pPr>
        <w:pStyle w:val="1"/>
        <w:spacing w:before="0" w:after="0" w:line="240" w:lineRule="atLeast"/>
        <w:jc w:val="right"/>
        <w:rPr>
          <w:rStyle w:val="ad"/>
          <w:rFonts w:ascii="Times New Roman" w:hAnsi="Times New Roman" w:cs="Arial"/>
        </w:rPr>
      </w:pPr>
      <w:r>
        <w:rPr>
          <w:rStyle w:val="ad"/>
          <w:rFonts w:ascii="Times New Roman" w:hAnsi="Times New Roman" w:cs="Arial"/>
        </w:rPr>
        <w:t>к постановлению администрации</w:t>
      </w:r>
    </w:p>
    <w:p w:rsidR="004927D1" w:rsidRDefault="004927D1" w:rsidP="006672B7">
      <w:pPr>
        <w:pStyle w:val="1"/>
        <w:spacing w:before="0" w:after="0" w:line="240" w:lineRule="atLeast"/>
        <w:jc w:val="right"/>
        <w:rPr>
          <w:rStyle w:val="ad"/>
          <w:rFonts w:cs="Arial"/>
        </w:rPr>
      </w:pPr>
      <w:proofErr w:type="spellStart"/>
      <w:r>
        <w:rPr>
          <w:rStyle w:val="ad"/>
          <w:rFonts w:ascii="Times New Roman" w:hAnsi="Times New Roman" w:cs="Arial"/>
        </w:rPr>
        <w:t>Старочамзинского</w:t>
      </w:r>
      <w:proofErr w:type="spellEnd"/>
      <w:r>
        <w:rPr>
          <w:rStyle w:val="ad"/>
          <w:rFonts w:ascii="Times New Roman" w:hAnsi="Times New Roman" w:cs="Arial"/>
        </w:rPr>
        <w:t xml:space="preserve"> сельского поселения </w:t>
      </w:r>
    </w:p>
    <w:p w:rsidR="004927D1" w:rsidRDefault="004927D1" w:rsidP="006672B7">
      <w:pPr>
        <w:pStyle w:val="1"/>
        <w:spacing w:before="0" w:after="0" w:line="240" w:lineRule="atLeast"/>
        <w:jc w:val="right"/>
        <w:rPr>
          <w:rStyle w:val="ad"/>
          <w:rFonts w:ascii="Times New Roman" w:hAnsi="Times New Roman" w:cs="Arial"/>
        </w:rPr>
      </w:pPr>
      <w:proofErr w:type="spellStart"/>
      <w:r>
        <w:rPr>
          <w:rStyle w:val="ad"/>
          <w:rFonts w:ascii="Times New Roman" w:hAnsi="Times New Roman" w:cs="Arial"/>
        </w:rPr>
        <w:t>Большеигнатовского</w:t>
      </w:r>
      <w:proofErr w:type="spellEnd"/>
    </w:p>
    <w:p w:rsidR="004927D1" w:rsidRDefault="004927D1" w:rsidP="006672B7">
      <w:pPr>
        <w:pStyle w:val="1"/>
        <w:spacing w:before="0" w:after="0" w:line="240" w:lineRule="atLeast"/>
        <w:jc w:val="right"/>
        <w:rPr>
          <w:rStyle w:val="ad"/>
          <w:rFonts w:ascii="Times New Roman" w:hAnsi="Times New Roman" w:cs="Arial"/>
        </w:rPr>
      </w:pPr>
      <w:r>
        <w:rPr>
          <w:rStyle w:val="ad"/>
          <w:rFonts w:ascii="Times New Roman" w:hAnsi="Times New Roman" w:cs="Arial"/>
        </w:rPr>
        <w:t xml:space="preserve">муниципального района </w:t>
      </w:r>
    </w:p>
    <w:p w:rsidR="004927D1" w:rsidRDefault="004927D1" w:rsidP="006672B7">
      <w:pPr>
        <w:spacing w:line="240" w:lineRule="atLeast"/>
        <w:ind w:firstLine="709"/>
        <w:jc w:val="right"/>
        <w:rPr>
          <w:sz w:val="28"/>
        </w:rPr>
      </w:pPr>
      <w:r>
        <w:rPr>
          <w:rStyle w:val="ad"/>
          <w:rFonts w:ascii="Times New Roman" w:hAnsi="Times New Roman"/>
        </w:rPr>
        <w:tab/>
      </w:r>
      <w:r>
        <w:rPr>
          <w:rStyle w:val="ad"/>
          <w:rFonts w:ascii="Times New Roman" w:hAnsi="Times New Roman"/>
        </w:rPr>
        <w:tab/>
        <w:t>от ________№____</w:t>
      </w:r>
    </w:p>
    <w:p w:rsidR="004927D1" w:rsidRDefault="004927D1" w:rsidP="00304C9F">
      <w:pPr>
        <w:pStyle w:val="1"/>
        <w:spacing w:before="0" w:after="0"/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Информация</w:t>
      </w:r>
    </w:p>
    <w:p w:rsidR="004927D1" w:rsidRDefault="004927D1" w:rsidP="00304C9F">
      <w:pPr>
        <w:pStyle w:val="1"/>
        <w:spacing w:before="0" w:after="0"/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о перераспределении бюджетных ассигнований между основными мероприятиями муниципальной программы </w:t>
      </w:r>
    </w:p>
    <w:p w:rsidR="004927D1" w:rsidRDefault="004927D1" w:rsidP="00304C9F">
      <w:pPr>
        <w:pStyle w:val="1"/>
        <w:spacing w:before="0" w:after="0"/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в отчетном году</w:t>
      </w:r>
    </w:p>
    <w:p w:rsidR="004927D1" w:rsidRDefault="004927D1" w:rsidP="00304C9F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0"/>
        <w:gridCol w:w="3553"/>
        <w:gridCol w:w="2034"/>
        <w:gridCol w:w="2660"/>
        <w:gridCol w:w="3080"/>
      </w:tblGrid>
      <w:tr w:rsidR="004927D1" w:rsidTr="00304C9F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основного мероприятия муниципальной программы (по инвестиционным расходам - в разрезе объектов)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Перераспределение бюджетных ассигнований между основными мероприятиями программы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Примечание (дата и № нормативного правового акта, дата и № справки о перераспределении)</w:t>
            </w:r>
          </w:p>
        </w:tc>
      </w:tr>
      <w:tr w:rsidR="004927D1" w:rsidTr="00304C9F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(тыс. руб.) (+), (-)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причины перераспределения</w:t>
            </w: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4927D1" w:rsidTr="00304C9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4927D1" w:rsidTr="00304C9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</w:tr>
      <w:tr w:rsidR="004927D1" w:rsidTr="00304C9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</w:tr>
      <w:tr w:rsidR="004927D1" w:rsidTr="00304C9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...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</w:tr>
      <w:tr w:rsidR="004927D1" w:rsidTr="00304C9F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</w:tr>
    </w:tbl>
    <w:p w:rsidR="004927D1" w:rsidRDefault="004927D1" w:rsidP="00304C9F"/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</w:pPr>
      <w:r>
        <w:rPr>
          <w:rStyle w:val="ad"/>
          <w:rFonts w:ascii="Times New Roman" w:hAnsi="Times New Roman"/>
          <w:b w:val="0"/>
          <w:bCs/>
        </w:rPr>
        <w:t>ПРИЛОЖЕНИЕ 1.6</w:t>
      </w:r>
    </w:p>
    <w:p w:rsidR="004927D1" w:rsidRDefault="004927D1" w:rsidP="006672B7">
      <w:pPr>
        <w:pStyle w:val="1"/>
        <w:spacing w:before="0" w:after="0" w:line="240" w:lineRule="atLeast"/>
        <w:jc w:val="right"/>
        <w:rPr>
          <w:rStyle w:val="ad"/>
          <w:rFonts w:cs="Arial"/>
        </w:rPr>
      </w:pPr>
      <w:r>
        <w:rPr>
          <w:rStyle w:val="ad"/>
          <w:rFonts w:ascii="Times New Roman" w:hAnsi="Times New Roman" w:cs="Arial"/>
        </w:rPr>
        <w:t xml:space="preserve">к постановлению администрации </w:t>
      </w:r>
    </w:p>
    <w:p w:rsidR="004927D1" w:rsidRDefault="004927D1" w:rsidP="006672B7">
      <w:pPr>
        <w:pStyle w:val="1"/>
        <w:spacing w:before="0" w:after="0" w:line="240" w:lineRule="atLeast"/>
        <w:jc w:val="right"/>
        <w:rPr>
          <w:rStyle w:val="ad"/>
          <w:rFonts w:ascii="Times New Roman" w:hAnsi="Times New Roman" w:cs="Arial"/>
        </w:rPr>
      </w:pPr>
      <w:proofErr w:type="spellStart"/>
      <w:r>
        <w:rPr>
          <w:rStyle w:val="ad"/>
          <w:rFonts w:ascii="Times New Roman" w:hAnsi="Times New Roman" w:cs="Arial"/>
        </w:rPr>
        <w:t>Старочамзинского</w:t>
      </w:r>
      <w:proofErr w:type="spellEnd"/>
      <w:r>
        <w:rPr>
          <w:rStyle w:val="ad"/>
          <w:rFonts w:ascii="Times New Roman" w:hAnsi="Times New Roman" w:cs="Arial"/>
        </w:rPr>
        <w:t xml:space="preserve"> сельского поселения</w:t>
      </w:r>
    </w:p>
    <w:p w:rsidR="004927D1" w:rsidRDefault="004927D1" w:rsidP="006672B7">
      <w:pPr>
        <w:pStyle w:val="1"/>
        <w:spacing w:before="0" w:after="0" w:line="240" w:lineRule="atLeast"/>
        <w:jc w:val="right"/>
        <w:rPr>
          <w:rStyle w:val="ad"/>
          <w:rFonts w:ascii="Times New Roman" w:hAnsi="Times New Roman" w:cs="Arial"/>
        </w:rPr>
      </w:pPr>
      <w:proofErr w:type="spellStart"/>
      <w:r>
        <w:rPr>
          <w:rStyle w:val="ad"/>
          <w:rFonts w:ascii="Times New Roman" w:hAnsi="Times New Roman" w:cs="Arial"/>
        </w:rPr>
        <w:t>Большеигнатовского</w:t>
      </w:r>
      <w:proofErr w:type="spellEnd"/>
    </w:p>
    <w:p w:rsidR="004927D1" w:rsidRDefault="004927D1" w:rsidP="006672B7">
      <w:pPr>
        <w:pStyle w:val="1"/>
        <w:spacing w:before="0" w:after="0" w:line="240" w:lineRule="atLeast"/>
        <w:jc w:val="right"/>
        <w:rPr>
          <w:rStyle w:val="ad"/>
          <w:rFonts w:ascii="Times New Roman" w:hAnsi="Times New Roman" w:cs="Arial"/>
        </w:rPr>
      </w:pPr>
      <w:r>
        <w:rPr>
          <w:rStyle w:val="ad"/>
          <w:rFonts w:ascii="Times New Roman" w:hAnsi="Times New Roman" w:cs="Arial"/>
        </w:rPr>
        <w:t xml:space="preserve">муниципального района </w:t>
      </w:r>
    </w:p>
    <w:p w:rsidR="004927D1" w:rsidRDefault="004927D1" w:rsidP="006672B7">
      <w:pPr>
        <w:pStyle w:val="1"/>
        <w:spacing w:before="0" w:after="0" w:line="240" w:lineRule="atLeast"/>
        <w:jc w:val="right"/>
        <w:rPr>
          <w:rStyle w:val="ad"/>
          <w:rFonts w:ascii="Times New Roman" w:hAnsi="Times New Roman"/>
        </w:rPr>
      </w:pPr>
      <w:r>
        <w:rPr>
          <w:rStyle w:val="ad"/>
          <w:rFonts w:ascii="Times New Roman" w:hAnsi="Times New Roman"/>
        </w:rPr>
        <w:tab/>
      </w:r>
      <w:r>
        <w:rPr>
          <w:rStyle w:val="ad"/>
          <w:rFonts w:ascii="Times New Roman" w:hAnsi="Times New Roman"/>
        </w:rPr>
        <w:tab/>
        <w:t>от ________№____</w:t>
      </w:r>
    </w:p>
    <w:p w:rsidR="004927D1" w:rsidRDefault="004927D1" w:rsidP="00304C9F">
      <w:pPr>
        <w:pStyle w:val="1"/>
        <w:spacing w:before="0" w:after="0"/>
        <w:rPr>
          <w:color w:val="auto"/>
        </w:rPr>
      </w:pPr>
      <w:r>
        <w:rPr>
          <w:rFonts w:ascii="Times New Roman" w:hAnsi="Times New Roman"/>
          <w:color w:val="auto"/>
        </w:rPr>
        <w:t>Информация</w:t>
      </w:r>
      <w:r>
        <w:rPr>
          <w:rFonts w:ascii="Times New Roman" w:hAnsi="Times New Roman"/>
          <w:color w:val="auto"/>
        </w:rPr>
        <w:br/>
        <w:t>об исполнении муниципальных заданий, установленных подведомственным учреждениям, в рамках реализации муниципальной программы в отчетном году</w:t>
      </w:r>
    </w:p>
    <w:p w:rsidR="004927D1" w:rsidRDefault="004927D1" w:rsidP="00304C9F">
      <w:pPr>
        <w:rPr>
          <w:rFonts w:ascii="Times New Roman" w:hAnsi="Times New Roman"/>
        </w:rPr>
      </w:pPr>
    </w:p>
    <w:tbl>
      <w:tblPr>
        <w:tblW w:w="15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1701"/>
        <w:gridCol w:w="1522"/>
        <w:gridCol w:w="1455"/>
        <w:gridCol w:w="1549"/>
        <w:gridCol w:w="1630"/>
        <w:gridCol w:w="1328"/>
        <w:gridCol w:w="1451"/>
        <w:gridCol w:w="1541"/>
        <w:gridCol w:w="1579"/>
      </w:tblGrid>
      <w:tr w:rsidR="004927D1" w:rsidTr="00304C9F">
        <w:tc>
          <w:tcPr>
            <w:tcW w:w="18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муниципальных услуг по типам учреждений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Остаток средств на 01.01.20 ___</w:t>
            </w:r>
            <w:hyperlink r:id="rId6" w:anchor="sub_100211801" w:history="1">
              <w:r>
                <w:rPr>
                  <w:rStyle w:val="af"/>
                  <w:b w:val="0"/>
                </w:rPr>
                <w:t>г.</w:t>
              </w:r>
            </w:hyperlink>
            <w:r>
              <w:rPr>
                <w:rFonts w:ascii="Times New Roman" w:hAnsi="Times New Roman"/>
              </w:rPr>
              <w:t>&lt;*&gt;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Первоначально доведенное муниципальные задания</w:t>
            </w:r>
          </w:p>
        </w:tc>
        <w:tc>
          <w:tcPr>
            <w:tcW w:w="3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Муниципальные задания с учетом корректировки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Причины корректировок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 исполнение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Остаток средств на 01.01.20 __г. &lt;**&gt;</w:t>
            </w:r>
          </w:p>
        </w:tc>
      </w:tr>
      <w:tr w:rsidR="004927D1" w:rsidTr="00304C9F">
        <w:tc>
          <w:tcPr>
            <w:tcW w:w="18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ind w:right="-1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услуг (количество)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услуг (тыс. руб.)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услуг (количество)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услуг (тыс. руб.)</w:t>
            </w: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ind w:left="-76" w:right="-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услуг (количество)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услуг (тыс. руб.)</w:t>
            </w: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27D1" w:rsidRDefault="004927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4927D1" w:rsidTr="00304C9F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4927D1" w:rsidTr="00304C9F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</w:tr>
      <w:tr w:rsidR="004927D1" w:rsidTr="00304C9F">
        <w:tc>
          <w:tcPr>
            <w:tcW w:w="1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D1" w:rsidRDefault="004927D1">
            <w:pPr>
              <w:pStyle w:val="aa"/>
              <w:rPr>
                <w:rFonts w:ascii="Times New Roman" w:hAnsi="Times New Roman"/>
              </w:rPr>
            </w:pPr>
          </w:p>
        </w:tc>
      </w:tr>
    </w:tbl>
    <w:p w:rsidR="004927D1" w:rsidRDefault="004927D1" w:rsidP="00304C9F">
      <w:pPr>
        <w:rPr>
          <w:rFonts w:ascii="Times New Roman" w:hAnsi="Times New Roman"/>
        </w:rPr>
      </w:pPr>
    </w:p>
    <w:p w:rsidR="004927D1" w:rsidRDefault="004927D1" w:rsidP="00304C9F">
      <w:pPr>
        <w:rPr>
          <w:rFonts w:ascii="Times New Roman" w:hAnsi="Times New Roman"/>
        </w:rPr>
      </w:pPr>
    </w:p>
    <w:p w:rsidR="004927D1" w:rsidRDefault="004927D1" w:rsidP="00304C9F">
      <w:pPr>
        <w:rPr>
          <w:rFonts w:ascii="Times New Roman" w:hAnsi="Times New Roman"/>
        </w:rPr>
      </w:pPr>
    </w:p>
    <w:p w:rsidR="004927D1" w:rsidRDefault="004927D1" w:rsidP="00304C9F">
      <w:pPr>
        <w:rPr>
          <w:rFonts w:ascii="Times New Roman" w:hAnsi="Times New Roman"/>
        </w:rPr>
      </w:pPr>
    </w:p>
    <w:p w:rsidR="004927D1" w:rsidRDefault="004927D1" w:rsidP="00304C9F">
      <w:pPr>
        <w:rPr>
          <w:rFonts w:ascii="Times New Roman" w:hAnsi="Times New Roman"/>
        </w:rPr>
      </w:pPr>
    </w:p>
    <w:p w:rsidR="004927D1" w:rsidRDefault="004927D1" w:rsidP="00304C9F">
      <w:pPr>
        <w:rPr>
          <w:rFonts w:ascii="Times New Roman" w:hAnsi="Times New Roman"/>
        </w:rPr>
      </w:pPr>
    </w:p>
    <w:p w:rsidR="004927D1" w:rsidRDefault="004927D1" w:rsidP="00304C9F">
      <w:pPr>
        <w:rPr>
          <w:rFonts w:ascii="Times New Roman" w:hAnsi="Times New Roman"/>
        </w:rPr>
      </w:pPr>
    </w:p>
    <w:p w:rsidR="004927D1" w:rsidRDefault="004927D1" w:rsidP="00304C9F">
      <w:pPr>
        <w:rPr>
          <w:rFonts w:ascii="Times New Roman" w:hAnsi="Times New Roman"/>
        </w:rPr>
      </w:pPr>
    </w:p>
    <w:p w:rsidR="004927D1" w:rsidRDefault="004927D1" w:rsidP="00304C9F">
      <w:pPr>
        <w:rPr>
          <w:rFonts w:ascii="Times New Roman" w:hAnsi="Times New Roman"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  <w:bookmarkStart w:id="2" w:name="Par737"/>
      <w:bookmarkEnd w:id="2"/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304C9F">
      <w:pPr>
        <w:ind w:left="8364"/>
        <w:jc w:val="right"/>
        <w:rPr>
          <w:rStyle w:val="ad"/>
          <w:rFonts w:ascii="Times New Roman" w:hAnsi="Times New Roman"/>
          <w:b w:val="0"/>
          <w:bCs/>
        </w:rPr>
      </w:pPr>
    </w:p>
    <w:p w:rsidR="004927D1" w:rsidRDefault="004927D1" w:rsidP="006672B7">
      <w:pPr>
        <w:spacing w:line="240" w:lineRule="atLeast"/>
        <w:ind w:left="8364"/>
        <w:jc w:val="right"/>
        <w:rPr>
          <w:rFonts w:ascii="Times New Roman" w:hAnsi="Times New Roman"/>
          <w:b/>
        </w:rPr>
      </w:pPr>
      <w:r>
        <w:rPr>
          <w:rStyle w:val="ad"/>
          <w:rFonts w:ascii="Times New Roman" w:hAnsi="Times New Roman"/>
          <w:b w:val="0"/>
          <w:bCs/>
        </w:rPr>
        <w:t>ПРИЛОЖЕНИЕ 1.7</w:t>
      </w:r>
    </w:p>
    <w:p w:rsidR="004927D1" w:rsidRDefault="004927D1" w:rsidP="006672B7">
      <w:pPr>
        <w:pStyle w:val="1"/>
        <w:spacing w:before="0" w:after="0" w:line="240" w:lineRule="atLeast"/>
        <w:jc w:val="right"/>
        <w:rPr>
          <w:rStyle w:val="ad"/>
          <w:rFonts w:cs="Arial"/>
        </w:rPr>
      </w:pPr>
      <w:r>
        <w:rPr>
          <w:rStyle w:val="ad"/>
          <w:rFonts w:ascii="Times New Roman" w:hAnsi="Times New Roman" w:cs="Arial"/>
        </w:rPr>
        <w:t xml:space="preserve">к постановлению администрации </w:t>
      </w:r>
    </w:p>
    <w:p w:rsidR="004927D1" w:rsidRDefault="004927D1" w:rsidP="006672B7">
      <w:pPr>
        <w:pStyle w:val="1"/>
        <w:spacing w:before="0" w:after="0" w:line="240" w:lineRule="atLeast"/>
        <w:jc w:val="right"/>
        <w:rPr>
          <w:rStyle w:val="ad"/>
          <w:rFonts w:ascii="Times New Roman" w:hAnsi="Times New Roman" w:cs="Arial"/>
        </w:rPr>
      </w:pPr>
      <w:proofErr w:type="spellStart"/>
      <w:r>
        <w:rPr>
          <w:rStyle w:val="ad"/>
          <w:rFonts w:ascii="Times New Roman" w:hAnsi="Times New Roman" w:cs="Arial"/>
        </w:rPr>
        <w:t>Старочамзинского</w:t>
      </w:r>
      <w:proofErr w:type="spellEnd"/>
      <w:r>
        <w:rPr>
          <w:rStyle w:val="ad"/>
          <w:rFonts w:ascii="Times New Roman" w:hAnsi="Times New Roman" w:cs="Arial"/>
        </w:rPr>
        <w:t xml:space="preserve"> сельского поселения</w:t>
      </w:r>
    </w:p>
    <w:p w:rsidR="004927D1" w:rsidRDefault="004927D1" w:rsidP="006672B7">
      <w:pPr>
        <w:pStyle w:val="1"/>
        <w:spacing w:before="0" w:after="0" w:line="240" w:lineRule="atLeast"/>
        <w:jc w:val="right"/>
        <w:rPr>
          <w:rStyle w:val="ad"/>
          <w:rFonts w:ascii="Times New Roman" w:hAnsi="Times New Roman" w:cs="Arial"/>
        </w:rPr>
      </w:pPr>
      <w:proofErr w:type="spellStart"/>
      <w:r>
        <w:rPr>
          <w:rStyle w:val="ad"/>
          <w:rFonts w:ascii="Times New Roman" w:hAnsi="Times New Roman" w:cs="Arial"/>
        </w:rPr>
        <w:t>Большеигнатовского</w:t>
      </w:r>
      <w:proofErr w:type="spellEnd"/>
    </w:p>
    <w:p w:rsidR="004927D1" w:rsidRDefault="004927D1" w:rsidP="006672B7">
      <w:pPr>
        <w:pStyle w:val="1"/>
        <w:spacing w:before="0" w:after="0" w:line="240" w:lineRule="atLeast"/>
        <w:jc w:val="right"/>
        <w:rPr>
          <w:rStyle w:val="ad"/>
          <w:rFonts w:ascii="Times New Roman" w:hAnsi="Times New Roman" w:cs="Arial"/>
        </w:rPr>
      </w:pPr>
      <w:r>
        <w:rPr>
          <w:rStyle w:val="ad"/>
          <w:rFonts w:ascii="Times New Roman" w:hAnsi="Times New Roman" w:cs="Arial"/>
        </w:rPr>
        <w:t xml:space="preserve">муниципального района </w:t>
      </w:r>
    </w:p>
    <w:p w:rsidR="004927D1" w:rsidRDefault="004927D1" w:rsidP="006672B7">
      <w:pPr>
        <w:spacing w:line="240" w:lineRule="atLeast"/>
        <w:jc w:val="right"/>
      </w:pPr>
      <w:r>
        <w:rPr>
          <w:rStyle w:val="ad"/>
          <w:rFonts w:ascii="Times New Roman" w:hAnsi="Times New Roman"/>
        </w:rPr>
        <w:tab/>
      </w:r>
      <w:r>
        <w:rPr>
          <w:rStyle w:val="ad"/>
          <w:rFonts w:ascii="Times New Roman" w:hAnsi="Times New Roman"/>
        </w:rPr>
        <w:tab/>
        <w:t>от ________№____</w:t>
      </w:r>
    </w:p>
    <w:p w:rsidR="004927D1" w:rsidRDefault="004927D1" w:rsidP="00304C9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Сведения</w:t>
      </w:r>
    </w:p>
    <w:p w:rsidR="004927D1" w:rsidRPr="00C934DD" w:rsidRDefault="004927D1" w:rsidP="00304C9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 внесенных в муниципальную </w:t>
      </w:r>
      <w:r w:rsidRPr="00C934DD">
        <w:rPr>
          <w:rFonts w:ascii="Times New Roman" w:hAnsi="Times New Roman"/>
          <w:b/>
        </w:rPr>
        <w:t>программу изменениях</w:t>
      </w:r>
    </w:p>
    <w:p w:rsidR="004927D1" w:rsidRPr="00C934DD" w:rsidRDefault="004927D1" w:rsidP="00304C9F">
      <w:pPr>
        <w:jc w:val="center"/>
        <w:rPr>
          <w:rFonts w:ascii="Times New Roman" w:hAnsi="Times New Roman"/>
          <w:b/>
        </w:rPr>
      </w:pPr>
      <w:r w:rsidRPr="00C934DD">
        <w:rPr>
          <w:rFonts w:ascii="Times New Roman" w:hAnsi="Times New Roman"/>
          <w:b/>
        </w:rPr>
        <w:t xml:space="preserve">по состоянию на </w:t>
      </w:r>
      <w:r w:rsidR="008D1205">
        <w:rPr>
          <w:rFonts w:ascii="Times New Roman" w:hAnsi="Times New Roman"/>
          <w:b/>
        </w:rPr>
        <w:t>01.01</w:t>
      </w:r>
      <w:r>
        <w:rPr>
          <w:rFonts w:ascii="Times New Roman" w:hAnsi="Times New Roman"/>
          <w:b/>
        </w:rPr>
        <w:t>.202</w:t>
      </w:r>
      <w:r w:rsidR="008D1205">
        <w:rPr>
          <w:rFonts w:ascii="Times New Roman" w:hAnsi="Times New Roman"/>
          <w:b/>
        </w:rPr>
        <w:t>3</w:t>
      </w:r>
      <w:r>
        <w:rPr>
          <w:rFonts w:ascii="Times New Roman" w:hAnsi="Times New Roman"/>
          <w:b/>
        </w:rPr>
        <w:t xml:space="preserve"> г.</w:t>
      </w:r>
    </w:p>
    <w:p w:rsidR="004927D1" w:rsidRPr="00C934DD" w:rsidRDefault="004927D1" w:rsidP="00304C9F">
      <w:pPr>
        <w:jc w:val="center"/>
        <w:rPr>
          <w:rFonts w:ascii="Times New Roman" w:hAnsi="Times New Roman"/>
        </w:rPr>
      </w:pPr>
    </w:p>
    <w:p w:rsidR="004927D1" w:rsidRPr="00C934DD" w:rsidRDefault="004927D1" w:rsidP="00304C9F">
      <w:pPr>
        <w:jc w:val="center"/>
        <w:rPr>
          <w:rFonts w:ascii="Times New Roman" w:hAnsi="Times New Roman"/>
        </w:rPr>
      </w:pPr>
    </w:p>
    <w:p w:rsidR="004927D1" w:rsidRDefault="004927D1" w:rsidP="00251E27">
      <w:pPr>
        <w:ind w:firstLine="709"/>
        <w:jc w:val="center"/>
      </w:pPr>
      <w:r w:rsidRPr="00C934DD">
        <w:rPr>
          <w:rFonts w:ascii="Times New Roman" w:hAnsi="Times New Roman"/>
        </w:rPr>
        <w:t xml:space="preserve">Наименование муниципальной программы </w:t>
      </w:r>
      <w:proofErr w:type="spellStart"/>
      <w:r>
        <w:rPr>
          <w:rFonts w:ascii="Times New Roman" w:hAnsi="Times New Roman" w:cs="Times New Roman"/>
          <w:b/>
        </w:rPr>
        <w:t>д</w:t>
      </w:r>
      <w:r w:rsidRPr="0011583D">
        <w:rPr>
          <w:rFonts w:ascii="Times New Roman" w:hAnsi="Times New Roman" w:cs="Times New Roman"/>
          <w:b/>
        </w:rPr>
        <w:t>олгосрочн</w:t>
      </w:r>
      <w:r>
        <w:rPr>
          <w:rFonts w:ascii="Times New Roman" w:hAnsi="Times New Roman" w:cs="Times New Roman"/>
          <w:b/>
        </w:rPr>
        <w:t>а</w:t>
      </w:r>
      <w:r w:rsidRPr="0011583D">
        <w:rPr>
          <w:rFonts w:ascii="Times New Roman" w:hAnsi="Times New Roman" w:cs="Times New Roman"/>
          <w:b/>
        </w:rPr>
        <w:t>Муниципальн</w:t>
      </w:r>
      <w:r>
        <w:rPr>
          <w:rFonts w:ascii="Times New Roman" w:hAnsi="Times New Roman" w:cs="Times New Roman"/>
          <w:b/>
        </w:rPr>
        <w:t>ой</w:t>
      </w:r>
      <w:proofErr w:type="spellEnd"/>
      <w:r w:rsidRPr="0011583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целевой программе</w:t>
      </w:r>
      <w:r w:rsidRPr="0011583D">
        <w:rPr>
          <w:rFonts w:ascii="Times New Roman" w:hAnsi="Times New Roman" w:cs="Times New Roman"/>
          <w:b/>
        </w:rPr>
        <w:t xml:space="preserve"> </w:t>
      </w:r>
      <w:r w:rsidRPr="0011583D">
        <w:rPr>
          <w:b/>
          <w:sz w:val="28"/>
          <w:szCs w:val="28"/>
        </w:rPr>
        <w:t>«</w:t>
      </w:r>
      <w:r w:rsidRPr="0011583D">
        <w:rPr>
          <w:rFonts w:ascii="Times New Roman" w:hAnsi="Times New Roman" w:cs="Times New Roman"/>
          <w:b/>
        </w:rPr>
        <w:t xml:space="preserve">Создание условий для занятий физической культурой и спортом </w:t>
      </w:r>
      <w:proofErr w:type="gramStart"/>
      <w:r w:rsidRPr="0011583D">
        <w:rPr>
          <w:rFonts w:ascii="Times New Roman" w:hAnsi="Times New Roman" w:cs="Times New Roman"/>
          <w:b/>
        </w:rPr>
        <w:t xml:space="preserve">( </w:t>
      </w:r>
      <w:proofErr w:type="gramEnd"/>
      <w:r w:rsidRPr="0011583D">
        <w:rPr>
          <w:rFonts w:ascii="Times New Roman" w:hAnsi="Times New Roman" w:cs="Times New Roman"/>
          <w:b/>
        </w:rPr>
        <w:t xml:space="preserve">строительство и реконструкция в сельской местности плоскостных спортивных сооружений) на территории </w:t>
      </w:r>
      <w:proofErr w:type="spellStart"/>
      <w:r w:rsidRPr="0011583D">
        <w:rPr>
          <w:rFonts w:ascii="Times New Roman" w:hAnsi="Times New Roman" w:cs="Times New Roman"/>
          <w:b/>
        </w:rPr>
        <w:t>Старочамзинского</w:t>
      </w:r>
      <w:proofErr w:type="spellEnd"/>
      <w:r w:rsidRPr="0011583D">
        <w:rPr>
          <w:rFonts w:ascii="Times New Roman" w:hAnsi="Times New Roman" w:cs="Times New Roman"/>
          <w:b/>
        </w:rPr>
        <w:t xml:space="preserve"> сельского поселения на 2014 -2017 годы и на период до 202</w:t>
      </w:r>
      <w:r>
        <w:rPr>
          <w:rFonts w:ascii="Times New Roman" w:hAnsi="Times New Roman" w:cs="Times New Roman"/>
          <w:b/>
        </w:rPr>
        <w:t>2</w:t>
      </w:r>
      <w:r w:rsidRPr="0011583D"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  <w:b/>
        </w:rPr>
        <w:t xml:space="preserve"> в </w:t>
      </w:r>
      <w:r w:rsidRPr="00251E27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2</w:t>
      </w:r>
      <w:r w:rsidR="008D1205">
        <w:rPr>
          <w:rFonts w:ascii="Times New Roman" w:hAnsi="Times New Roman" w:cs="Times New Roman"/>
        </w:rPr>
        <w:t>2</w:t>
      </w:r>
      <w:bookmarkStart w:id="3" w:name="_GoBack"/>
      <w:bookmarkEnd w:id="3"/>
      <w:r>
        <w:rPr>
          <w:rFonts w:ascii="Times New Roman" w:hAnsi="Times New Roman" w:cs="Times New Roman"/>
        </w:rPr>
        <w:t xml:space="preserve"> </w:t>
      </w:r>
      <w:r w:rsidRPr="00251E27">
        <w:rPr>
          <w:rFonts w:ascii="Times New Roman" w:hAnsi="Times New Roman" w:cs="Times New Roman"/>
        </w:rPr>
        <w:t>году</w:t>
      </w:r>
    </w:p>
    <w:p w:rsidR="004927D1" w:rsidRPr="00C934DD" w:rsidRDefault="004927D1" w:rsidP="00251E27">
      <w:pPr>
        <w:ind w:firstLine="709"/>
        <w:jc w:val="center"/>
        <w:rPr>
          <w:rFonts w:ascii="Times New Roman" w:hAnsi="Times New Roman"/>
        </w:rPr>
      </w:pPr>
      <w:r w:rsidRPr="00C934DD">
        <w:rPr>
          <w:rFonts w:ascii="Times New Roman" w:hAnsi="Times New Roman"/>
        </w:rPr>
        <w:t xml:space="preserve">Ответственный исполнитель </w:t>
      </w:r>
      <w:r>
        <w:rPr>
          <w:rFonts w:ascii="Times New Roman" w:hAnsi="Times New Roman"/>
        </w:rPr>
        <w:t xml:space="preserve">Администрация </w:t>
      </w:r>
      <w:proofErr w:type="spellStart"/>
      <w:r>
        <w:rPr>
          <w:rFonts w:ascii="Times New Roman" w:hAnsi="Times New Roman"/>
        </w:rPr>
        <w:t>Старочамзинского</w:t>
      </w:r>
      <w:proofErr w:type="spellEnd"/>
      <w:r>
        <w:rPr>
          <w:rFonts w:ascii="Times New Roman" w:hAnsi="Times New Roman"/>
        </w:rPr>
        <w:t xml:space="preserve"> сельского поселения</w:t>
      </w:r>
    </w:p>
    <w:p w:rsidR="004927D1" w:rsidRPr="00C934DD" w:rsidRDefault="004927D1" w:rsidP="00304C9F">
      <w:pPr>
        <w:jc w:val="center"/>
        <w:rPr>
          <w:rFonts w:ascii="Times New Roman" w:hAnsi="Times New Roman"/>
        </w:rPr>
      </w:pPr>
      <w:r w:rsidRPr="00C934DD">
        <w:rPr>
          <w:rFonts w:ascii="Times New Roman" w:hAnsi="Times New Roman"/>
        </w:rPr>
        <w:t>(главный распорядитель бюджетных средств)</w:t>
      </w:r>
    </w:p>
    <w:p w:rsidR="004927D1" w:rsidRPr="00C934DD" w:rsidRDefault="004927D1" w:rsidP="00304C9F">
      <w:pPr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415"/>
        <w:gridCol w:w="1842"/>
        <w:gridCol w:w="1985"/>
        <w:gridCol w:w="5245"/>
      </w:tblGrid>
      <w:tr w:rsidR="004927D1" w:rsidRPr="00C934DD" w:rsidTr="00304C9F">
        <w:tc>
          <w:tcPr>
            <w:tcW w:w="0" w:type="auto"/>
            <w:vAlign w:val="center"/>
          </w:tcPr>
          <w:p w:rsidR="004927D1" w:rsidRPr="00C934DD" w:rsidRDefault="004927D1">
            <w:pPr>
              <w:jc w:val="center"/>
              <w:rPr>
                <w:rFonts w:ascii="Times New Roman" w:hAnsi="Times New Roman"/>
              </w:rPr>
            </w:pPr>
            <w:r w:rsidRPr="00C934DD">
              <w:rPr>
                <w:rFonts w:ascii="Times New Roman" w:hAnsi="Times New Roman"/>
              </w:rPr>
              <w:t xml:space="preserve">№ </w:t>
            </w:r>
            <w:r w:rsidRPr="00C934DD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415" w:type="dxa"/>
            <w:vAlign w:val="center"/>
          </w:tcPr>
          <w:p w:rsidR="004927D1" w:rsidRPr="00C934DD" w:rsidRDefault="004927D1">
            <w:pPr>
              <w:jc w:val="center"/>
              <w:rPr>
                <w:rFonts w:ascii="Times New Roman" w:hAnsi="Times New Roman"/>
              </w:rPr>
            </w:pPr>
            <w:r w:rsidRPr="00C934DD">
              <w:rPr>
                <w:rFonts w:ascii="Times New Roman" w:hAnsi="Times New Roman"/>
              </w:rPr>
              <w:t>Вид нормативного правового акта</w:t>
            </w:r>
          </w:p>
        </w:tc>
        <w:tc>
          <w:tcPr>
            <w:tcW w:w="1842" w:type="dxa"/>
            <w:vAlign w:val="center"/>
          </w:tcPr>
          <w:p w:rsidR="004927D1" w:rsidRPr="00C934DD" w:rsidRDefault="004927D1">
            <w:pPr>
              <w:jc w:val="center"/>
              <w:rPr>
                <w:rFonts w:ascii="Times New Roman" w:hAnsi="Times New Roman"/>
              </w:rPr>
            </w:pPr>
            <w:r w:rsidRPr="00C934DD">
              <w:rPr>
                <w:rFonts w:ascii="Times New Roman" w:hAnsi="Times New Roman"/>
              </w:rPr>
              <w:t>Дата принятия</w:t>
            </w:r>
          </w:p>
        </w:tc>
        <w:tc>
          <w:tcPr>
            <w:tcW w:w="1985" w:type="dxa"/>
            <w:vAlign w:val="center"/>
          </w:tcPr>
          <w:p w:rsidR="004927D1" w:rsidRPr="00C934DD" w:rsidRDefault="004927D1">
            <w:pPr>
              <w:jc w:val="center"/>
              <w:rPr>
                <w:rFonts w:ascii="Times New Roman" w:hAnsi="Times New Roman"/>
              </w:rPr>
            </w:pPr>
            <w:r w:rsidRPr="00C934DD">
              <w:rPr>
                <w:rFonts w:ascii="Times New Roman" w:hAnsi="Times New Roman"/>
              </w:rPr>
              <w:t>Номер</w:t>
            </w:r>
          </w:p>
        </w:tc>
        <w:tc>
          <w:tcPr>
            <w:tcW w:w="5245" w:type="dxa"/>
            <w:vAlign w:val="center"/>
          </w:tcPr>
          <w:p w:rsidR="004927D1" w:rsidRPr="00C934DD" w:rsidRDefault="004927D1">
            <w:pPr>
              <w:jc w:val="center"/>
              <w:rPr>
                <w:rFonts w:ascii="Times New Roman" w:hAnsi="Times New Roman"/>
              </w:rPr>
            </w:pPr>
            <w:r w:rsidRPr="00C934DD">
              <w:rPr>
                <w:rFonts w:ascii="Times New Roman" w:hAnsi="Times New Roman"/>
              </w:rPr>
              <w:t>Содержание изменений (краткое изложение)</w:t>
            </w:r>
          </w:p>
        </w:tc>
      </w:tr>
      <w:tr w:rsidR="004927D1" w:rsidTr="00304C9F">
        <w:tc>
          <w:tcPr>
            <w:tcW w:w="0" w:type="auto"/>
          </w:tcPr>
          <w:p w:rsidR="004927D1" w:rsidRPr="00C934DD" w:rsidRDefault="004927D1">
            <w:pPr>
              <w:jc w:val="center"/>
              <w:rPr>
                <w:rFonts w:ascii="Times New Roman" w:hAnsi="Times New Roman"/>
              </w:rPr>
            </w:pPr>
            <w:r w:rsidRPr="00C934DD">
              <w:rPr>
                <w:rFonts w:ascii="Times New Roman" w:hAnsi="Times New Roman"/>
              </w:rPr>
              <w:t>1</w:t>
            </w:r>
          </w:p>
        </w:tc>
        <w:tc>
          <w:tcPr>
            <w:tcW w:w="4415" w:type="dxa"/>
          </w:tcPr>
          <w:p w:rsidR="004927D1" w:rsidRPr="00C934DD" w:rsidRDefault="004927D1">
            <w:pPr>
              <w:jc w:val="center"/>
              <w:rPr>
                <w:rFonts w:ascii="Times New Roman" w:hAnsi="Times New Roman"/>
              </w:rPr>
            </w:pPr>
            <w:r w:rsidRPr="00C934DD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:rsidR="004927D1" w:rsidRPr="00C934DD" w:rsidRDefault="004927D1">
            <w:pPr>
              <w:jc w:val="center"/>
              <w:rPr>
                <w:rFonts w:ascii="Times New Roman" w:hAnsi="Times New Roman"/>
              </w:rPr>
            </w:pPr>
            <w:r w:rsidRPr="00C934DD"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</w:tcPr>
          <w:p w:rsidR="004927D1" w:rsidRPr="00C934DD" w:rsidRDefault="004927D1">
            <w:pPr>
              <w:jc w:val="center"/>
              <w:rPr>
                <w:rFonts w:ascii="Times New Roman" w:hAnsi="Times New Roman"/>
              </w:rPr>
            </w:pPr>
            <w:r w:rsidRPr="00C934DD">
              <w:rPr>
                <w:rFonts w:ascii="Times New Roman" w:hAnsi="Times New Roman"/>
              </w:rPr>
              <w:t>4</w:t>
            </w:r>
          </w:p>
        </w:tc>
        <w:tc>
          <w:tcPr>
            <w:tcW w:w="5245" w:type="dxa"/>
          </w:tcPr>
          <w:p w:rsidR="004927D1" w:rsidRDefault="004927D1">
            <w:pPr>
              <w:jc w:val="center"/>
              <w:rPr>
                <w:rFonts w:ascii="Times New Roman" w:hAnsi="Times New Roman"/>
              </w:rPr>
            </w:pPr>
            <w:r w:rsidRPr="00C934DD">
              <w:rPr>
                <w:rFonts w:ascii="Times New Roman" w:hAnsi="Times New Roman"/>
              </w:rPr>
              <w:t>5</w:t>
            </w:r>
          </w:p>
        </w:tc>
      </w:tr>
      <w:tr w:rsidR="004927D1" w:rsidTr="00C934DD">
        <w:trPr>
          <w:trHeight w:val="70"/>
        </w:trPr>
        <w:tc>
          <w:tcPr>
            <w:tcW w:w="0" w:type="auto"/>
          </w:tcPr>
          <w:p w:rsidR="004927D1" w:rsidRDefault="004927D1">
            <w:pPr>
              <w:rPr>
                <w:rFonts w:ascii="Times New Roman" w:hAnsi="Times New Roman"/>
              </w:rPr>
            </w:pPr>
          </w:p>
        </w:tc>
        <w:tc>
          <w:tcPr>
            <w:tcW w:w="4415" w:type="dxa"/>
          </w:tcPr>
          <w:p w:rsidR="004927D1" w:rsidRDefault="004927D1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4927D1" w:rsidRDefault="004927D1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927D1" w:rsidRDefault="004927D1">
            <w:pPr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4927D1" w:rsidRDefault="004927D1">
            <w:pPr>
              <w:rPr>
                <w:rFonts w:ascii="Times New Roman" w:hAnsi="Times New Roman"/>
              </w:rPr>
            </w:pPr>
          </w:p>
        </w:tc>
      </w:tr>
      <w:tr w:rsidR="004927D1" w:rsidTr="00304C9F">
        <w:tc>
          <w:tcPr>
            <w:tcW w:w="0" w:type="auto"/>
          </w:tcPr>
          <w:p w:rsidR="004927D1" w:rsidRDefault="004927D1">
            <w:pPr>
              <w:rPr>
                <w:rFonts w:ascii="Times New Roman" w:hAnsi="Times New Roman"/>
              </w:rPr>
            </w:pPr>
          </w:p>
        </w:tc>
        <w:tc>
          <w:tcPr>
            <w:tcW w:w="4415" w:type="dxa"/>
          </w:tcPr>
          <w:p w:rsidR="004927D1" w:rsidRDefault="004927D1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4927D1" w:rsidRDefault="004927D1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4927D1" w:rsidRDefault="004927D1">
            <w:pPr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4927D1" w:rsidRDefault="004927D1">
            <w:pPr>
              <w:rPr>
                <w:rFonts w:ascii="Times New Roman" w:hAnsi="Times New Roman"/>
              </w:rPr>
            </w:pPr>
          </w:p>
        </w:tc>
      </w:tr>
    </w:tbl>
    <w:p w:rsidR="004927D1" w:rsidRDefault="004927D1" w:rsidP="00304C9F">
      <w:pPr>
        <w:rPr>
          <w:rFonts w:ascii="Times New Roman" w:hAnsi="Times New Roman"/>
        </w:rPr>
      </w:pPr>
    </w:p>
    <w:p w:rsidR="004927D1" w:rsidRDefault="004927D1" w:rsidP="00304C9F"/>
    <w:p w:rsidR="004927D1" w:rsidRDefault="004927D1" w:rsidP="00304C9F"/>
    <w:p w:rsidR="004927D1" w:rsidRDefault="004927D1" w:rsidP="00304C9F"/>
    <w:p w:rsidR="004927D1" w:rsidRDefault="004927D1"/>
    <w:sectPr w:rsidR="004927D1" w:rsidSect="00210303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3FA7"/>
    <w:rsid w:val="000468D9"/>
    <w:rsid w:val="00055D0F"/>
    <w:rsid w:val="00071BFC"/>
    <w:rsid w:val="0009674E"/>
    <w:rsid w:val="000E460E"/>
    <w:rsid w:val="001018EF"/>
    <w:rsid w:val="0011583D"/>
    <w:rsid w:val="00125EDE"/>
    <w:rsid w:val="00142A66"/>
    <w:rsid w:val="00147660"/>
    <w:rsid w:val="001A5333"/>
    <w:rsid w:val="001C0702"/>
    <w:rsid w:val="00210303"/>
    <w:rsid w:val="00223FA7"/>
    <w:rsid w:val="00231236"/>
    <w:rsid w:val="00247837"/>
    <w:rsid w:val="00251E27"/>
    <w:rsid w:val="00256E53"/>
    <w:rsid w:val="002C37C7"/>
    <w:rsid w:val="002F217B"/>
    <w:rsid w:val="00303DDF"/>
    <w:rsid w:val="00304C9F"/>
    <w:rsid w:val="00333E32"/>
    <w:rsid w:val="003374B6"/>
    <w:rsid w:val="00356D9B"/>
    <w:rsid w:val="0037111A"/>
    <w:rsid w:val="003D2497"/>
    <w:rsid w:val="00457BE9"/>
    <w:rsid w:val="00474FCB"/>
    <w:rsid w:val="0047589E"/>
    <w:rsid w:val="004927D1"/>
    <w:rsid w:val="004D4664"/>
    <w:rsid w:val="004F5DFA"/>
    <w:rsid w:val="00570EC3"/>
    <w:rsid w:val="00575C4E"/>
    <w:rsid w:val="00582EBE"/>
    <w:rsid w:val="005E7417"/>
    <w:rsid w:val="005F287E"/>
    <w:rsid w:val="00623A39"/>
    <w:rsid w:val="00623F24"/>
    <w:rsid w:val="006624C0"/>
    <w:rsid w:val="006672B7"/>
    <w:rsid w:val="006737E6"/>
    <w:rsid w:val="006D3CE0"/>
    <w:rsid w:val="006F3A3C"/>
    <w:rsid w:val="00715B3A"/>
    <w:rsid w:val="00734E13"/>
    <w:rsid w:val="0074176F"/>
    <w:rsid w:val="0074275F"/>
    <w:rsid w:val="0075185D"/>
    <w:rsid w:val="0076141C"/>
    <w:rsid w:val="00766E6E"/>
    <w:rsid w:val="00791604"/>
    <w:rsid w:val="007B1C3C"/>
    <w:rsid w:val="007B1DD5"/>
    <w:rsid w:val="007B7EF6"/>
    <w:rsid w:val="007C2247"/>
    <w:rsid w:val="008055BA"/>
    <w:rsid w:val="00825B97"/>
    <w:rsid w:val="00870A57"/>
    <w:rsid w:val="008B73A2"/>
    <w:rsid w:val="008D1205"/>
    <w:rsid w:val="008D21EB"/>
    <w:rsid w:val="008D73A5"/>
    <w:rsid w:val="008E357E"/>
    <w:rsid w:val="00901504"/>
    <w:rsid w:val="00932533"/>
    <w:rsid w:val="00934B28"/>
    <w:rsid w:val="0094718A"/>
    <w:rsid w:val="00956104"/>
    <w:rsid w:val="00990413"/>
    <w:rsid w:val="00991ACD"/>
    <w:rsid w:val="00992FD3"/>
    <w:rsid w:val="009C2D6F"/>
    <w:rsid w:val="009D3360"/>
    <w:rsid w:val="00A001C4"/>
    <w:rsid w:val="00A2666D"/>
    <w:rsid w:val="00A268BA"/>
    <w:rsid w:val="00A33980"/>
    <w:rsid w:val="00A51943"/>
    <w:rsid w:val="00A6346B"/>
    <w:rsid w:val="00A6397A"/>
    <w:rsid w:val="00B5387A"/>
    <w:rsid w:val="00B62047"/>
    <w:rsid w:val="00B643D6"/>
    <w:rsid w:val="00B86EF9"/>
    <w:rsid w:val="00B976BA"/>
    <w:rsid w:val="00BC0A36"/>
    <w:rsid w:val="00BF34D6"/>
    <w:rsid w:val="00C03D80"/>
    <w:rsid w:val="00C107D5"/>
    <w:rsid w:val="00C934DD"/>
    <w:rsid w:val="00C97093"/>
    <w:rsid w:val="00CF3DFB"/>
    <w:rsid w:val="00D028E1"/>
    <w:rsid w:val="00D03A10"/>
    <w:rsid w:val="00D35D55"/>
    <w:rsid w:val="00D7045C"/>
    <w:rsid w:val="00D72ED4"/>
    <w:rsid w:val="00DE1FDD"/>
    <w:rsid w:val="00E40660"/>
    <w:rsid w:val="00E73CA7"/>
    <w:rsid w:val="00E754D5"/>
    <w:rsid w:val="00E90A82"/>
    <w:rsid w:val="00EB5876"/>
    <w:rsid w:val="00EC536B"/>
    <w:rsid w:val="00ED3B45"/>
    <w:rsid w:val="00EE2199"/>
    <w:rsid w:val="00F0037A"/>
    <w:rsid w:val="00F4380A"/>
    <w:rsid w:val="00F470D2"/>
    <w:rsid w:val="00F5453A"/>
    <w:rsid w:val="00F71B67"/>
    <w:rsid w:val="00F82C84"/>
    <w:rsid w:val="00F855BE"/>
    <w:rsid w:val="00F94B3E"/>
    <w:rsid w:val="00FB1111"/>
    <w:rsid w:val="00FB3368"/>
    <w:rsid w:val="00FC32A3"/>
    <w:rsid w:val="00FC3CBA"/>
    <w:rsid w:val="00FD11DB"/>
    <w:rsid w:val="00FE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C9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04C9F"/>
    <w:pPr>
      <w:spacing w:before="108" w:after="108"/>
      <w:jc w:val="center"/>
      <w:outlineLvl w:val="0"/>
    </w:pPr>
    <w:rPr>
      <w:rFonts w:cs="Times New Roman"/>
      <w:b/>
      <w:bCs/>
      <w:color w:val="26282F"/>
    </w:rPr>
  </w:style>
  <w:style w:type="paragraph" w:styleId="9">
    <w:name w:val="heading 9"/>
    <w:basedOn w:val="a"/>
    <w:next w:val="a"/>
    <w:link w:val="90"/>
    <w:uiPriority w:val="99"/>
    <w:qFormat/>
    <w:rsid w:val="00304C9F"/>
    <w:pPr>
      <w:keepNext/>
      <w:widowControl/>
      <w:autoSpaceDE/>
      <w:autoSpaceDN/>
      <w:adjustRightInd/>
      <w:jc w:val="center"/>
      <w:outlineLvl w:val="8"/>
    </w:pPr>
    <w:rPr>
      <w:rFonts w:ascii="Times New Roman" w:hAnsi="Times New Roman" w:cs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4C9F"/>
    <w:rPr>
      <w:rFonts w:ascii="Arial" w:hAnsi="Arial" w:cs="Times New Roman"/>
      <w:b/>
      <w:bCs/>
      <w:color w:val="26282F"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304C9F"/>
    <w:rPr>
      <w:rFonts w:ascii="Times New Roman" w:hAnsi="Times New Roman" w:cs="Times New Roman"/>
      <w:b/>
      <w:sz w:val="24"/>
      <w:szCs w:val="24"/>
      <w:lang w:eastAsia="ru-RU"/>
    </w:rPr>
  </w:style>
  <w:style w:type="paragraph" w:styleId="a3">
    <w:name w:val="Normal (Web)"/>
    <w:basedOn w:val="a"/>
    <w:uiPriority w:val="99"/>
    <w:rsid w:val="00304C9F"/>
    <w:pPr>
      <w:widowControl/>
      <w:autoSpaceDE/>
      <w:autoSpaceDN/>
      <w:adjustRightInd/>
      <w:spacing w:before="100" w:after="100"/>
    </w:pPr>
    <w:rPr>
      <w:rFonts w:ascii="Times New Roman" w:hAnsi="Times New Roman" w:cs="Times New Roman"/>
    </w:rPr>
  </w:style>
  <w:style w:type="paragraph" w:styleId="a4">
    <w:name w:val="annotation text"/>
    <w:basedOn w:val="a"/>
    <w:link w:val="a5"/>
    <w:uiPriority w:val="99"/>
    <w:rsid w:val="00304C9F"/>
    <w:pPr>
      <w:widowControl/>
      <w:autoSpaceDE/>
      <w:autoSpaceDN/>
      <w:adjustRightInd/>
    </w:pPr>
    <w:rPr>
      <w:rFonts w:ascii="Times New Roman" w:hAnsi="Times New Roman" w:cs="Times New Roman"/>
      <w:sz w:val="20"/>
      <w:szCs w:val="20"/>
    </w:rPr>
  </w:style>
  <w:style w:type="character" w:customStyle="1" w:styleId="a5">
    <w:name w:val="Текст примечания Знак"/>
    <w:link w:val="a4"/>
    <w:uiPriority w:val="99"/>
    <w:locked/>
    <w:rsid w:val="00304C9F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304C9F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304C9F"/>
    <w:rPr>
      <w:rFonts w:ascii="Arial" w:hAnsi="Arial" w:cs="Arial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304C9F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304C9F"/>
    <w:rPr>
      <w:rFonts w:ascii="Arial" w:hAnsi="Arial" w:cs="Arial"/>
      <w:sz w:val="24"/>
      <w:szCs w:val="24"/>
      <w:lang w:eastAsia="ru-RU"/>
    </w:rPr>
  </w:style>
  <w:style w:type="character" w:customStyle="1" w:styleId="BodyText3Char">
    <w:name w:val="Body Text 3 Char"/>
    <w:uiPriority w:val="99"/>
    <w:semiHidden/>
    <w:locked/>
    <w:rsid w:val="00304C9F"/>
    <w:rPr>
      <w:rFonts w:ascii="Times New Roman" w:hAnsi="Times New Roman"/>
      <w:sz w:val="24"/>
      <w:lang w:eastAsia="ru-RU"/>
    </w:rPr>
  </w:style>
  <w:style w:type="paragraph" w:styleId="3">
    <w:name w:val="Body Text 3"/>
    <w:basedOn w:val="a"/>
    <w:link w:val="30"/>
    <w:uiPriority w:val="99"/>
    <w:semiHidden/>
    <w:rsid w:val="00304C9F"/>
    <w:pPr>
      <w:widowControl/>
      <w:autoSpaceDE/>
      <w:autoSpaceDN/>
      <w:adjustRightInd/>
      <w:spacing w:after="120"/>
    </w:pPr>
    <w:rPr>
      <w:rFonts w:ascii="Times New Roman" w:eastAsia="Calibri" w:hAnsi="Times New Roman" w:cs="Times New Roman"/>
    </w:rPr>
  </w:style>
  <w:style w:type="character" w:customStyle="1" w:styleId="30">
    <w:name w:val="Основной текст 3 Знак"/>
    <w:link w:val="3"/>
    <w:uiPriority w:val="99"/>
    <w:semiHidden/>
    <w:locked/>
    <w:rsid w:val="00791604"/>
    <w:rPr>
      <w:rFonts w:ascii="Arial" w:hAnsi="Arial" w:cs="Arial"/>
      <w:sz w:val="16"/>
      <w:szCs w:val="16"/>
    </w:rPr>
  </w:style>
  <w:style w:type="paragraph" w:styleId="21">
    <w:name w:val="Body Text Indent 2"/>
    <w:basedOn w:val="a"/>
    <w:link w:val="22"/>
    <w:uiPriority w:val="99"/>
    <w:rsid w:val="00304C9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304C9F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rsid w:val="00304C9F"/>
    <w:pPr>
      <w:widowControl/>
      <w:autoSpaceDE/>
      <w:autoSpaceDN/>
      <w:adjustRightInd/>
    </w:pPr>
    <w:rPr>
      <w:rFonts w:ascii="Tahoma" w:hAnsi="Tahoma" w:cs="Arial Black"/>
      <w:sz w:val="16"/>
      <w:szCs w:val="16"/>
    </w:rPr>
  </w:style>
  <w:style w:type="character" w:customStyle="1" w:styleId="a9">
    <w:name w:val="Текст выноски Знак"/>
    <w:link w:val="a8"/>
    <w:uiPriority w:val="99"/>
    <w:locked/>
    <w:rsid w:val="00304C9F"/>
    <w:rPr>
      <w:rFonts w:ascii="Tahoma" w:hAnsi="Tahoma" w:cs="Arial Black"/>
      <w:sz w:val="16"/>
      <w:szCs w:val="16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304C9F"/>
    <w:pPr>
      <w:jc w:val="both"/>
    </w:pPr>
    <w:rPr>
      <w:rFonts w:cs="Times New Roman"/>
    </w:rPr>
  </w:style>
  <w:style w:type="paragraph" w:customStyle="1" w:styleId="ab">
    <w:name w:val="Прижатый влево"/>
    <w:basedOn w:val="a"/>
    <w:next w:val="a"/>
    <w:uiPriority w:val="99"/>
    <w:rsid w:val="00304C9F"/>
    <w:rPr>
      <w:rFonts w:cs="Times New Roman"/>
    </w:rPr>
  </w:style>
  <w:style w:type="paragraph" w:customStyle="1" w:styleId="ac">
    <w:name w:val="Содержимое таблицы"/>
    <w:basedOn w:val="a"/>
    <w:uiPriority w:val="99"/>
    <w:rsid w:val="00304C9F"/>
    <w:pPr>
      <w:suppressLineNumbers/>
      <w:suppressAutoHyphens/>
      <w:autoSpaceDE/>
      <w:autoSpaceDN/>
      <w:adjustRightInd/>
    </w:pPr>
    <w:rPr>
      <w:rFonts w:cs="Times New Roman"/>
      <w:kern w:val="2"/>
      <w:sz w:val="20"/>
      <w:lang w:eastAsia="ar-SA"/>
    </w:rPr>
  </w:style>
  <w:style w:type="character" w:customStyle="1" w:styleId="ad">
    <w:name w:val="Цветовое выделение"/>
    <w:uiPriority w:val="99"/>
    <w:rsid w:val="00304C9F"/>
    <w:rPr>
      <w:b/>
      <w:color w:val="26282F"/>
    </w:rPr>
  </w:style>
  <w:style w:type="character" w:styleId="ae">
    <w:name w:val="Hyperlink"/>
    <w:uiPriority w:val="99"/>
    <w:semiHidden/>
    <w:rsid w:val="00304C9F"/>
    <w:rPr>
      <w:rFonts w:ascii="Times New Roman" w:hAnsi="Times New Roman" w:cs="Times New Roman"/>
      <w:color w:val="0000FF"/>
      <w:u w:val="single"/>
    </w:rPr>
  </w:style>
  <w:style w:type="paragraph" w:customStyle="1" w:styleId="ConsPlusNormal">
    <w:name w:val="ConsPlusNormal"/>
    <w:uiPriority w:val="99"/>
    <w:rsid w:val="00304C9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304C9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04C9F"/>
    <w:pPr>
      <w:widowControl w:val="0"/>
      <w:autoSpaceDE w:val="0"/>
      <w:autoSpaceDN w:val="0"/>
      <w:adjustRightInd w:val="0"/>
    </w:pPr>
    <w:rPr>
      <w:rFonts w:ascii="Courier New" w:eastAsia="Times New Roman" w:hAnsi="Courier New"/>
    </w:rPr>
  </w:style>
  <w:style w:type="character" w:customStyle="1" w:styleId="af">
    <w:name w:val="Гипертекстовая ссылка"/>
    <w:uiPriority w:val="99"/>
    <w:rsid w:val="00304C9F"/>
    <w:rPr>
      <w:rFonts w:ascii="Times New Roman" w:hAnsi="Times New Roman"/>
      <w:b/>
      <w:color w:val="106BBE"/>
    </w:rPr>
  </w:style>
  <w:style w:type="table" w:styleId="af0">
    <w:name w:val="Table Grid"/>
    <w:basedOn w:val="a1"/>
    <w:uiPriority w:val="99"/>
    <w:rsid w:val="00FC3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24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E:\Users\&#1055;&#1050;\Desktop\12.04.2016%20&#1054;&#1090;&#1095;&#1077;&#1090;&#1099;%20&#1087;&#1086;%20&#1084;&#1091;&#1085;.%20&#1087;&#1088;&#1086;&#1075;%20&#1052;&#1072;&#1082;&#1089;&#1080;&#1084;&#1086;&#1074;%20&#1070;\2016%20&#1075;.&#1055;&#1088;&#1086;&#1074;&#1077;&#1088;&#1080;&#1083;&#1072;%20&#1087;&#1086;%20&#1091;&#1089;&#1090;&#1086;&#1081;&#1095;&#1080;&#1074;&#1086;&#1084;&#1091;%20&#1088;&#1072;&#1079;&#1074;&#1080;&#1090;&#1080;&#1102;%20-%20&#1082;&#1086;&#1087;&#1080;&#1103;\1.&#1059;&#1089;&#1090;&#1086;&#1081;&#1095;&#1080;&#1074;&#1086;&#1077;%20&#1088;&#1072;&#1079;&#1074;&#1080;&#1090;&#1080;&#1077;Word%20-%202016.doc" TargetMode="External"/><Relationship Id="rId5" Type="http://schemas.openxmlformats.org/officeDocument/2006/relationships/hyperlink" Target="garantf1://70192486.10000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1857</Words>
  <Characters>10585</Characters>
  <Application>Microsoft Office Word</Application>
  <DocSecurity>0</DocSecurity>
  <Lines>88</Lines>
  <Paragraphs>24</Paragraphs>
  <ScaleCrop>false</ScaleCrop>
  <Company/>
  <LinksUpToDate>false</LinksUpToDate>
  <CharactersWithSpaces>12418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 Windows</cp:lastModifiedBy>
  <cp:revision>45</cp:revision>
  <cp:lastPrinted>2021-06-08T08:27:00Z</cp:lastPrinted>
  <dcterms:created xsi:type="dcterms:W3CDTF">2017-01-26T08:54:00Z</dcterms:created>
  <dcterms:modified xsi:type="dcterms:W3CDTF">2023-05-03T08:38:00Z</dcterms:modified>
</cp:coreProperties>
</file>